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55" w:rsidRPr="002F5DD6" w:rsidRDefault="00ED2C55" w:rsidP="00D220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F5DD6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Pr="002F5DD6">
        <w:rPr>
          <w:rFonts w:ascii="Times New Roman" w:hAnsi="Times New Roman"/>
          <w:b/>
          <w:sz w:val="24"/>
          <w:szCs w:val="24"/>
        </w:rPr>
        <w:t>1</w:t>
      </w:r>
    </w:p>
    <w:p w:rsidR="00ED2C55" w:rsidRPr="004251B1" w:rsidRDefault="00ED2C55" w:rsidP="00D22031">
      <w:pPr>
        <w:ind w:left="-1134"/>
        <w:jc w:val="center"/>
        <w:rPr>
          <w:rFonts w:ascii="Times New Roman" w:hAnsi="Times New Roman"/>
          <w:b/>
          <w:sz w:val="40"/>
          <w:szCs w:val="40"/>
        </w:rPr>
      </w:pPr>
      <w:r w:rsidRPr="00D66284">
        <w:rPr>
          <w:rFonts w:ascii="Times New Roman" w:hAnsi="Times New Roman"/>
          <w:b/>
          <w:sz w:val="40"/>
          <w:szCs w:val="40"/>
          <w:lang w:val="uk-UA"/>
        </w:rPr>
        <w:t xml:space="preserve">На сайт органу державної влади </w:t>
      </w:r>
      <w:r w:rsidRPr="004251B1"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</w:rPr>
        <w:t xml:space="preserve">про </w:t>
      </w:r>
      <w:proofErr w:type="spellStart"/>
      <w:r>
        <w:rPr>
          <w:rFonts w:ascii="Times New Roman" w:hAnsi="Times New Roman"/>
          <w:b/>
          <w:sz w:val="40"/>
          <w:szCs w:val="40"/>
        </w:rPr>
        <w:t>філ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>і</w:t>
      </w:r>
      <w:r>
        <w:rPr>
          <w:rFonts w:ascii="Times New Roman" w:hAnsi="Times New Roman"/>
          <w:b/>
          <w:sz w:val="40"/>
          <w:szCs w:val="40"/>
        </w:rPr>
        <w:t>ю)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01"/>
        <w:gridCol w:w="6628"/>
      </w:tblGrid>
      <w:tr w:rsidR="00ED2C55" w:rsidRPr="00AD10DE" w:rsidTr="00AD10DE">
        <w:trPr>
          <w:trHeight w:val="1866"/>
        </w:trPr>
        <w:tc>
          <w:tcPr>
            <w:tcW w:w="3546" w:type="dxa"/>
          </w:tcPr>
          <w:p w:rsidR="00ED2C55" w:rsidRPr="00AD10DE" w:rsidRDefault="009A4608" w:rsidP="00AD10D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" o:spid="_x0000_i1025" type="#_x0000_t75" style="width:194.25pt;height:115.5pt;visibility:visible">
                  <v:imagedata r:id="rId6" o:title="" croptop="16100f" cropbottom="23091f" cropleft="18465f" cropright="21113f"/>
                </v:shape>
              </w:pict>
            </w:r>
          </w:p>
        </w:tc>
        <w:tc>
          <w:tcPr>
            <w:tcW w:w="6628" w:type="dxa"/>
          </w:tcPr>
          <w:p w:rsidR="00ED2C55" w:rsidRPr="00AD10DE" w:rsidRDefault="00ED2C55" w:rsidP="00AD10DE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2C55" w:rsidRPr="00AD10DE" w:rsidRDefault="00ED2C55" w:rsidP="00AD10DE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10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Філія Державної установи «Центр </w:t>
            </w:r>
            <w:proofErr w:type="spellStart"/>
            <w:r w:rsidRPr="00AD10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пробації</w:t>
            </w:r>
            <w:proofErr w:type="spellEnd"/>
            <w:r w:rsidRPr="00AD10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             у Луганській област</w:t>
            </w:r>
            <w:bookmarkStart w:id="0" w:name="_GoBack"/>
            <w:bookmarkEnd w:id="0"/>
            <w:r w:rsidRPr="00AD10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ED2C55" w:rsidRPr="00AD10DE" w:rsidTr="00AD10DE">
        <w:tc>
          <w:tcPr>
            <w:tcW w:w="3546" w:type="dxa"/>
          </w:tcPr>
          <w:p w:rsidR="00ED2C55" w:rsidRPr="00AD10DE" w:rsidRDefault="00ED2C55" w:rsidP="00AD10DE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Керівництво:</w:t>
            </w:r>
          </w:p>
          <w:p w:rsidR="00ED2C55" w:rsidRPr="00AD10DE" w:rsidRDefault="00ED2C55" w:rsidP="00AD10DE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Контактні  дані:</w:t>
            </w:r>
          </w:p>
          <w:p w:rsidR="00ED2C55" w:rsidRPr="00AD10DE" w:rsidRDefault="00ED2C55" w:rsidP="00AD10DE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D2C55" w:rsidRPr="00AD10DE" w:rsidRDefault="00ED2C55" w:rsidP="00AD10DE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10DE">
              <w:rPr>
                <w:lang w:val="uk-UA"/>
              </w:rPr>
              <w:t xml:space="preserve"> </w:t>
            </w:r>
            <w:hyperlink r:id="rId7" w:history="1">
              <w:r w:rsidRPr="00AD10DE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 xml:space="preserve">Сторінка в </w:t>
              </w:r>
              <w:proofErr w:type="spellStart"/>
              <w:r w:rsidRPr="00AD10DE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Facebook</w:t>
              </w:r>
              <w:proofErr w:type="spellEnd"/>
            </w:hyperlink>
            <w:r w:rsidRPr="00AD10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D2C55" w:rsidRPr="00AD10DE" w:rsidRDefault="00ED2C55" w:rsidP="00AD10DE">
            <w:pPr>
              <w:spacing w:after="100" w:afterAutospacing="1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628" w:type="dxa"/>
          </w:tcPr>
          <w:p w:rsidR="00ED2C55" w:rsidRPr="00AD10DE" w:rsidRDefault="00ED2C55" w:rsidP="00AD10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Ставицька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Ірина Олександрівна, начальник філії</w:t>
            </w:r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Адреса: </w:t>
            </w:r>
            <w:r w:rsidRPr="00AD10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вул. Гагаріна, 118-В, 13-14, м. </w:t>
            </w: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Сєвєродонецьк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 Луганська область,  93400</w:t>
            </w:r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Телефон:</w:t>
            </w:r>
            <w:r w:rsidRPr="00AD10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066-180-67-13</w:t>
            </w:r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AD10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hyperlink r:id="rId8" w:history="1">
              <w:r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probation@lg.kvs.gov.ua</w:t>
              </w:r>
            </w:hyperlink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https://www.facebook.com/probation.IuganskaObl/</w:t>
            </w:r>
          </w:p>
        </w:tc>
      </w:tr>
      <w:tr w:rsidR="00ED2C55" w:rsidRPr="00AD10DE" w:rsidTr="00AD10DE">
        <w:tc>
          <w:tcPr>
            <w:tcW w:w="3546" w:type="dxa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роботи:</w:t>
            </w:r>
          </w:p>
        </w:tc>
        <w:tc>
          <w:tcPr>
            <w:tcW w:w="6628" w:type="dxa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- четвер з 9-00 до18-00 </w:t>
            </w:r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п’ятниця: з 9-00 до16-45</w:t>
            </w:r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обідня перерва:  13-00 - 13-45</w:t>
            </w:r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вихідний : субота, неділя</w:t>
            </w:r>
          </w:p>
        </w:tc>
      </w:tr>
    </w:tbl>
    <w:p w:rsidR="00ED2C55" w:rsidRPr="008D0A7A" w:rsidRDefault="00ED2C55" w:rsidP="00D22031">
      <w:pPr>
        <w:rPr>
          <w:rFonts w:ascii="Times New Roman" w:hAnsi="Times New Roman"/>
          <w:b/>
          <w:sz w:val="16"/>
          <w:szCs w:val="16"/>
          <w:lang w:val="uk-UA"/>
        </w:rPr>
      </w:pPr>
    </w:p>
    <w:p w:rsidR="00ED2C55" w:rsidRPr="008D0A7A" w:rsidRDefault="00ED2C55" w:rsidP="004E16A7">
      <w:pPr>
        <w:rPr>
          <w:rFonts w:ascii="Times New Roman" w:hAnsi="Times New Roman"/>
          <w:sz w:val="24"/>
          <w:szCs w:val="24"/>
          <w:lang w:val="uk-UA"/>
        </w:rPr>
      </w:pPr>
      <w:r w:rsidRPr="008D0A7A">
        <w:rPr>
          <w:rFonts w:ascii="Times New Roman" w:hAnsi="Times New Roman"/>
          <w:b/>
          <w:sz w:val="24"/>
          <w:szCs w:val="24"/>
          <w:lang w:val="uk-UA"/>
        </w:rPr>
        <w:t>Завдання і функції</w:t>
      </w:r>
      <w:r w:rsidRPr="008D0A7A">
        <w:rPr>
          <w:rFonts w:ascii="Times New Roman" w:hAnsi="Times New Roman"/>
          <w:sz w:val="24"/>
          <w:szCs w:val="24"/>
          <w:lang w:val="uk-UA"/>
        </w:rPr>
        <w:t xml:space="preserve"> уповноважених органів з питань з питань </w:t>
      </w:r>
      <w:proofErr w:type="spellStart"/>
      <w:r w:rsidRPr="008D0A7A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Pr="008D0A7A">
        <w:rPr>
          <w:rFonts w:ascii="Times New Roman" w:hAnsi="Times New Roman"/>
          <w:sz w:val="24"/>
          <w:szCs w:val="24"/>
          <w:lang w:val="uk-UA"/>
        </w:rPr>
        <w:t xml:space="preserve"> визначені Законом України «Про </w:t>
      </w:r>
      <w:proofErr w:type="spellStart"/>
      <w:r w:rsidRPr="008D0A7A">
        <w:rPr>
          <w:rFonts w:ascii="Times New Roman" w:hAnsi="Times New Roman"/>
          <w:sz w:val="24"/>
          <w:szCs w:val="24"/>
          <w:lang w:val="uk-UA"/>
        </w:rPr>
        <w:t>пробацію</w:t>
      </w:r>
      <w:proofErr w:type="spellEnd"/>
      <w:r w:rsidRPr="008D0A7A">
        <w:rPr>
          <w:rFonts w:ascii="Times New Roman" w:hAnsi="Times New Roman"/>
          <w:sz w:val="24"/>
          <w:szCs w:val="24"/>
          <w:lang w:val="uk-UA"/>
        </w:rPr>
        <w:t>», Кримінальним, Кримінальн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8D0A7A">
        <w:rPr>
          <w:rFonts w:ascii="Times New Roman" w:hAnsi="Times New Roman"/>
          <w:sz w:val="24"/>
          <w:szCs w:val="24"/>
          <w:lang w:val="uk-UA"/>
        </w:rPr>
        <w:t xml:space="preserve"> процесуальним, Кримінально-виконавчим кодексами України та іншими законами України.</w:t>
      </w:r>
    </w:p>
    <w:p w:rsidR="00ED2C55" w:rsidRPr="008D0A7A" w:rsidRDefault="00ED2C55" w:rsidP="001937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D0A7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ED2C55" w:rsidRPr="008D0A7A" w:rsidRDefault="00ED2C55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D0A7A">
        <w:rPr>
          <w:rFonts w:ascii="Times New Roman" w:hAnsi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ED2C55" w:rsidRPr="008D0A7A" w:rsidRDefault="00ED2C55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D0A7A">
        <w:rPr>
          <w:rFonts w:ascii="Times New Roman" w:hAnsi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ED2C55" w:rsidRPr="008D0A7A" w:rsidRDefault="00ED2C55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D0A7A">
        <w:rPr>
          <w:rFonts w:ascii="Times New Roman" w:hAnsi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ED2C55" w:rsidRPr="008D0A7A" w:rsidRDefault="00ED2C55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D0A7A">
        <w:rPr>
          <w:rFonts w:ascii="Times New Roman" w:hAnsi="Times New Roman"/>
          <w:sz w:val="24"/>
          <w:szCs w:val="24"/>
          <w:lang w:val="uk-UA"/>
        </w:rPr>
        <w:t>пробаційний</w:t>
      </w:r>
      <w:proofErr w:type="spellEnd"/>
      <w:r w:rsidRPr="008D0A7A">
        <w:rPr>
          <w:rFonts w:ascii="Times New Roman" w:hAnsi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ED2C55" w:rsidRPr="008D0A7A" w:rsidRDefault="00ED2C55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D0A7A">
        <w:rPr>
          <w:rFonts w:ascii="Times New Roman" w:hAnsi="Times New Roman"/>
          <w:sz w:val="24"/>
          <w:szCs w:val="24"/>
          <w:lang w:val="uk-UA"/>
        </w:rPr>
        <w:t xml:space="preserve">допомога особі, яка готується  до звільнення з місць позбавлення волі, в адаптації до життя в суспільстві. </w:t>
      </w:r>
    </w:p>
    <w:p w:rsidR="00ED2C55" w:rsidRPr="008D0A7A" w:rsidRDefault="00ED2C55" w:rsidP="00193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2C55" w:rsidRPr="008D0A7A" w:rsidRDefault="00ED2C55" w:rsidP="0001500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D0A7A">
        <w:rPr>
          <w:rFonts w:ascii="Times New Roman" w:hAnsi="Times New Roman"/>
          <w:b/>
          <w:bCs/>
          <w:sz w:val="24"/>
          <w:szCs w:val="24"/>
          <w:lang w:val="uk-UA"/>
        </w:rPr>
        <w:t>ДО КОГО ЗАСТОСОВУЄТЬСЯ ПРОБАЦІЯ?</w:t>
      </w:r>
    </w:p>
    <w:p w:rsidR="00ED2C55" w:rsidRPr="008D0A7A" w:rsidRDefault="00ED2C55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D0A7A">
        <w:rPr>
          <w:rFonts w:ascii="Times New Roman" w:hAnsi="Times New Roman"/>
          <w:sz w:val="24"/>
          <w:szCs w:val="24"/>
          <w:lang w:val="uk-UA"/>
        </w:rPr>
        <w:t>особа, щодо якої складається досудова доповідь;</w:t>
      </w:r>
    </w:p>
    <w:p w:rsidR="00ED2C55" w:rsidRPr="008D0A7A" w:rsidRDefault="00ED2C55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D0A7A">
        <w:rPr>
          <w:rFonts w:ascii="Times New Roman" w:hAnsi="Times New Roman"/>
          <w:sz w:val="24"/>
          <w:szCs w:val="24"/>
          <w:lang w:val="uk-UA"/>
        </w:rPr>
        <w:t>особа, засуджена до покарання, що не пов’язане з позбавленням волі, як от: заборона обіймати певні посади або займатися певною діяльністю, громадські та виправні роботи;</w:t>
      </w:r>
    </w:p>
    <w:p w:rsidR="00ED2C55" w:rsidRPr="008D0A7A" w:rsidRDefault="00ED2C55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D0A7A">
        <w:rPr>
          <w:rFonts w:ascii="Times New Roman" w:hAnsi="Times New Roman"/>
          <w:sz w:val="24"/>
          <w:szCs w:val="24"/>
          <w:lang w:val="uk-UA"/>
        </w:rPr>
        <w:t>особа, якій покарання у виді позбавлення волі замінено на покарання у виді громадських або виправних робіт;</w:t>
      </w:r>
    </w:p>
    <w:p w:rsidR="00ED2C55" w:rsidRPr="008D0A7A" w:rsidRDefault="00ED2C55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D0A7A">
        <w:rPr>
          <w:rFonts w:ascii="Times New Roman" w:hAnsi="Times New Roman"/>
          <w:sz w:val="24"/>
          <w:szCs w:val="24"/>
          <w:lang w:val="uk-UA"/>
        </w:rPr>
        <w:t>особа, звільнена з випробувальним терміном від відбування покарання у виді позбавлення (обмеження) волі;</w:t>
      </w:r>
    </w:p>
    <w:p w:rsidR="00ED2C55" w:rsidRPr="008D0A7A" w:rsidRDefault="00ED2C55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D0A7A">
        <w:rPr>
          <w:rFonts w:ascii="Times New Roman" w:hAnsi="Times New Roman"/>
          <w:sz w:val="24"/>
          <w:szCs w:val="24"/>
          <w:lang w:val="uk-UA"/>
        </w:rPr>
        <w:t>звільнена від відбування покарання вагітна жінка та жінка, яка має дитину віком до трьох років;</w:t>
      </w:r>
    </w:p>
    <w:p w:rsidR="00ED2C55" w:rsidRPr="008D0A7A" w:rsidRDefault="00ED2C55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D0A7A">
        <w:rPr>
          <w:rFonts w:ascii="Times New Roman" w:hAnsi="Times New Roman"/>
          <w:sz w:val="24"/>
          <w:szCs w:val="24"/>
          <w:lang w:val="uk-UA"/>
        </w:rPr>
        <w:t xml:space="preserve">особа, яка готується до звільнення з місць позбавлення волі. </w:t>
      </w:r>
    </w:p>
    <w:p w:rsidR="00ED2C55" w:rsidRPr="008D0A7A" w:rsidRDefault="00ED2C55" w:rsidP="00193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2C55" w:rsidRPr="008D0A7A" w:rsidRDefault="00ED2C55" w:rsidP="00193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2C55" w:rsidRPr="008D0A7A" w:rsidRDefault="00ED2C55" w:rsidP="00193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D0A7A">
        <w:rPr>
          <w:rFonts w:ascii="Times New Roman" w:hAnsi="Times New Roman"/>
          <w:b/>
          <w:sz w:val="24"/>
          <w:szCs w:val="24"/>
          <w:lang w:val="uk-UA"/>
        </w:rPr>
        <w:t>ВИДИ ПРОБАЦІЇ:</w:t>
      </w:r>
    </w:p>
    <w:p w:rsidR="00ED2C55" w:rsidRPr="008D0A7A" w:rsidRDefault="00ED2C55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D0A7A">
        <w:rPr>
          <w:rFonts w:ascii="Times New Roman" w:hAnsi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8D0A7A">
        <w:rPr>
          <w:rFonts w:ascii="Times New Roman" w:hAnsi="Times New Roman"/>
          <w:b/>
          <w:bCs/>
          <w:sz w:val="24"/>
          <w:szCs w:val="24"/>
          <w:lang w:val="uk-UA"/>
        </w:rPr>
        <w:t>пробація</w:t>
      </w:r>
      <w:proofErr w:type="spellEnd"/>
      <w:r w:rsidRPr="008D0A7A"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Pr="008D0A7A">
        <w:rPr>
          <w:rFonts w:ascii="Times New Roman" w:hAnsi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ED2C55" w:rsidRPr="008D0A7A" w:rsidRDefault="00ED2C55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D0A7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Наглядова </w:t>
      </w:r>
      <w:proofErr w:type="spellStart"/>
      <w:r w:rsidRPr="008D0A7A">
        <w:rPr>
          <w:rFonts w:ascii="Times New Roman" w:hAnsi="Times New Roman"/>
          <w:b/>
          <w:bCs/>
          <w:sz w:val="24"/>
          <w:szCs w:val="24"/>
          <w:lang w:val="uk-UA"/>
        </w:rPr>
        <w:t>пробація</w:t>
      </w:r>
      <w:proofErr w:type="spellEnd"/>
      <w:r w:rsidRPr="008D0A7A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8D0A7A">
        <w:rPr>
          <w:rFonts w:ascii="Times New Roman" w:hAnsi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8D0A7A">
        <w:rPr>
          <w:rFonts w:ascii="Times New Roman" w:hAnsi="Times New Roman"/>
          <w:sz w:val="24"/>
          <w:szCs w:val="24"/>
          <w:lang w:val="uk-UA"/>
        </w:rPr>
        <w:t>пробація</w:t>
      </w:r>
      <w:proofErr w:type="spellEnd"/>
      <w:r w:rsidRPr="008D0A7A">
        <w:rPr>
          <w:rFonts w:ascii="Times New Roman" w:hAnsi="Times New Roman"/>
          <w:sz w:val="24"/>
          <w:szCs w:val="24"/>
          <w:lang w:val="uk-UA"/>
        </w:rPr>
        <w:t>.</w:t>
      </w:r>
    </w:p>
    <w:p w:rsidR="00ED2C55" w:rsidRPr="008D0A7A" w:rsidRDefault="00ED2C55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D0A7A">
        <w:rPr>
          <w:rFonts w:ascii="Times New Roman" w:hAnsi="Times New Roman"/>
          <w:b/>
          <w:bCs/>
          <w:sz w:val="24"/>
          <w:szCs w:val="24"/>
          <w:lang w:val="uk-UA"/>
        </w:rPr>
        <w:t xml:space="preserve">Пенітенціарна </w:t>
      </w:r>
      <w:proofErr w:type="spellStart"/>
      <w:r w:rsidRPr="008D0A7A">
        <w:rPr>
          <w:rFonts w:ascii="Times New Roman" w:hAnsi="Times New Roman"/>
          <w:b/>
          <w:bCs/>
          <w:sz w:val="24"/>
          <w:szCs w:val="24"/>
          <w:lang w:val="uk-UA"/>
        </w:rPr>
        <w:t>пробація</w:t>
      </w:r>
      <w:proofErr w:type="spellEnd"/>
      <w:r w:rsidRPr="008D0A7A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8D0A7A">
        <w:rPr>
          <w:rFonts w:ascii="Times New Roman" w:hAnsi="Times New Roman"/>
          <w:sz w:val="24"/>
          <w:szCs w:val="24"/>
          <w:lang w:val="uk-UA"/>
        </w:rPr>
        <w:t>це допомога особі, яка готується до звільнення з місць позбавлення волі у трудовому та побутовому влаштуванні за обраним нею місцем проживання, влаштування до закладів охорони здоров"я та сприяння в адаптації до життя у суспільстві.</w:t>
      </w:r>
    </w:p>
    <w:p w:rsidR="00ED2C55" w:rsidRPr="008D0A7A" w:rsidRDefault="00ED2C55" w:rsidP="001937FF">
      <w:pPr>
        <w:spacing w:after="0" w:line="228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D2C55" w:rsidRPr="008D0A7A" w:rsidRDefault="00ED2C55" w:rsidP="001937FF">
      <w:pPr>
        <w:spacing w:after="0" w:line="240" w:lineRule="auto"/>
        <w:jc w:val="both"/>
        <w:rPr>
          <w:rStyle w:val="a7"/>
          <w:color w:val="auto"/>
          <w:sz w:val="24"/>
          <w:szCs w:val="24"/>
          <w:lang w:val="uk-UA"/>
        </w:rPr>
      </w:pPr>
    </w:p>
    <w:p w:rsidR="00ED2C55" w:rsidRPr="008D0A7A" w:rsidRDefault="00ED2C55" w:rsidP="001E72D1">
      <w:pPr>
        <w:spacing w:after="0" w:line="240" w:lineRule="auto"/>
        <w:jc w:val="both"/>
        <w:rPr>
          <w:rStyle w:val="a7"/>
          <w:b w:val="0"/>
          <w:color w:val="auto"/>
          <w:sz w:val="24"/>
          <w:szCs w:val="24"/>
          <w:lang w:val="uk-UA"/>
        </w:rPr>
      </w:pPr>
      <w:r w:rsidRPr="008D0A7A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Додатково:</w:t>
      </w:r>
      <w:r w:rsidRPr="008D0A7A">
        <w:rPr>
          <w:rStyle w:val="a7"/>
          <w:b w:val="0"/>
          <w:color w:val="auto"/>
          <w:sz w:val="24"/>
          <w:szCs w:val="24"/>
          <w:lang w:val="uk-UA"/>
        </w:rPr>
        <w:t xml:space="preserve"> </w:t>
      </w:r>
      <w:r w:rsidRPr="008D0A7A">
        <w:rPr>
          <w:rFonts w:ascii="Times New Roman" w:hAnsi="Times New Roman"/>
          <w:bCs/>
          <w:smallCaps/>
          <w:sz w:val="24"/>
          <w:szCs w:val="24"/>
          <w:lang w:val="uk-UA"/>
        </w:rPr>
        <w:t xml:space="preserve">Запрошуємо до співпраці небайдужих громадян в якості волонтерів </w:t>
      </w:r>
      <w:proofErr w:type="spellStart"/>
      <w:r w:rsidRPr="008D0A7A">
        <w:rPr>
          <w:rFonts w:ascii="Times New Roman" w:hAnsi="Times New Roman"/>
          <w:bCs/>
          <w:smallCaps/>
          <w:sz w:val="24"/>
          <w:szCs w:val="24"/>
          <w:lang w:val="uk-UA"/>
        </w:rPr>
        <w:t>пробації</w:t>
      </w:r>
      <w:proofErr w:type="spellEnd"/>
      <w:r w:rsidRPr="008D0A7A">
        <w:rPr>
          <w:rFonts w:ascii="Times New Roman" w:hAnsi="Times New Roman"/>
          <w:bCs/>
          <w:smallCaps/>
          <w:sz w:val="24"/>
          <w:szCs w:val="24"/>
          <w:lang w:val="uk-UA"/>
        </w:rPr>
        <w:t>.</w:t>
      </w:r>
    </w:p>
    <w:p w:rsidR="00ED2C55" w:rsidRPr="008D0A7A" w:rsidRDefault="00ED2C55" w:rsidP="001E72D1">
      <w:pPr>
        <w:spacing w:after="0" w:line="240" w:lineRule="auto"/>
        <w:jc w:val="both"/>
        <w:rPr>
          <w:bCs/>
          <w:smallCaps/>
          <w:spacing w:val="5"/>
          <w:sz w:val="24"/>
          <w:szCs w:val="24"/>
          <w:u w:val="single"/>
          <w:lang w:val="uk-UA"/>
        </w:rPr>
      </w:pPr>
    </w:p>
    <w:p w:rsidR="00ED2C55" w:rsidRPr="008D0A7A" w:rsidRDefault="00ED2C55" w:rsidP="00BC59E6">
      <w:pPr>
        <w:spacing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D0A7A">
        <w:rPr>
          <w:rFonts w:ascii="Times New Roman" w:hAnsi="Times New Roman"/>
          <w:b/>
          <w:sz w:val="26"/>
          <w:szCs w:val="26"/>
          <w:lang w:val="uk-UA"/>
        </w:rPr>
        <w:t xml:space="preserve">Підрозділи філії Державної установи «Центр </w:t>
      </w:r>
      <w:proofErr w:type="spellStart"/>
      <w:r w:rsidRPr="008D0A7A">
        <w:rPr>
          <w:rFonts w:ascii="Times New Roman" w:hAnsi="Times New Roman"/>
          <w:b/>
          <w:sz w:val="26"/>
          <w:szCs w:val="26"/>
          <w:lang w:val="uk-UA"/>
        </w:rPr>
        <w:t>пробації</w:t>
      </w:r>
      <w:proofErr w:type="spellEnd"/>
      <w:r w:rsidRPr="008D0A7A">
        <w:rPr>
          <w:rFonts w:ascii="Times New Roman" w:hAnsi="Times New Roman"/>
          <w:b/>
          <w:sz w:val="26"/>
          <w:szCs w:val="26"/>
          <w:lang w:val="uk-UA"/>
        </w:rPr>
        <w:t>» у Луганській області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0"/>
        <w:gridCol w:w="2834"/>
        <w:gridCol w:w="2548"/>
        <w:gridCol w:w="2691"/>
      </w:tblGrid>
      <w:tr w:rsidR="00ED2C55" w:rsidRPr="00AD10DE" w:rsidTr="00AD10DE">
        <w:tc>
          <w:tcPr>
            <w:tcW w:w="2690" w:type="dxa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підрозділу</w:t>
            </w:r>
          </w:p>
        </w:tc>
        <w:tc>
          <w:tcPr>
            <w:tcW w:w="2834" w:type="dxa"/>
          </w:tcPr>
          <w:p w:rsidR="00ED2C55" w:rsidRPr="00AD10DE" w:rsidRDefault="00ED2C55" w:rsidP="00AD10DE">
            <w:pPr>
              <w:spacing w:after="0" w:line="240" w:lineRule="auto"/>
              <w:ind w:right="-1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Юридична адреса (</w:t>
            </w:r>
            <w:proofErr w:type="spellStart"/>
            <w:r w:rsidRPr="00AD10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  <w:proofErr w:type="spellEnd"/>
            <w:r w:rsidRPr="00AD10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для листування)</w:t>
            </w:r>
          </w:p>
        </w:tc>
        <w:tc>
          <w:tcPr>
            <w:tcW w:w="2548" w:type="dxa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телефон </w:t>
            </w:r>
          </w:p>
        </w:tc>
        <w:tc>
          <w:tcPr>
            <w:tcW w:w="2691" w:type="dxa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 w:rsidRPr="00AD10DE">
              <w:rPr>
                <w:rFonts w:ascii="Times New Roman" w:hAnsi="Times New Roman"/>
                <w:lang w:val="uk-UA"/>
              </w:rPr>
              <w:t xml:space="preserve"> міський відділ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lang w:val="uk-UA"/>
              </w:rPr>
              <w:t xml:space="preserve">93404, м. </w:t>
            </w:r>
            <w:proofErr w:type="spellStart"/>
            <w:r w:rsidRPr="00AD10DE">
              <w:rPr>
                <w:rFonts w:ascii="Times New Roman" w:hAnsi="Times New Roman"/>
                <w:color w:val="000000"/>
                <w:lang w:val="uk-UA"/>
              </w:rPr>
              <w:t>Сєвєродонецьк</w:t>
            </w:r>
            <w:proofErr w:type="spellEnd"/>
            <w:r w:rsidRPr="00AD10DE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AD10DE">
              <w:rPr>
                <w:rFonts w:ascii="Times New Roman" w:hAnsi="Times New Roman"/>
                <w:color w:val="000000"/>
                <w:lang w:val="uk-UA"/>
              </w:rPr>
              <w:t>бул</w:t>
            </w:r>
            <w:proofErr w:type="spellEnd"/>
            <w:r w:rsidRPr="00AD10DE">
              <w:rPr>
                <w:rFonts w:ascii="Times New Roman" w:hAnsi="Times New Roman"/>
                <w:color w:val="000000"/>
                <w:lang w:val="uk-UA"/>
              </w:rPr>
              <w:t>. Дружби Народів 32а/302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0DE">
              <w:rPr>
                <w:rFonts w:ascii="Times New Roman" w:hAnsi="Times New Roman"/>
                <w:lang w:val="uk-UA"/>
              </w:rPr>
              <w:t>(099) 044-59-29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val="uk-UA"/>
              </w:rPr>
            </w:pPr>
            <w:hyperlink r:id="rId9" w:history="1">
              <w:r w:rsidR="00ED2C55" w:rsidRPr="00AD10DE">
                <w:rPr>
                  <w:rStyle w:val="a8"/>
                  <w:rFonts w:ascii="Times New Roman" w:hAnsi="Times New Roman"/>
                  <w:lang w:val="uk-UA"/>
                </w:rPr>
                <w:t>lg1_probation@ukr.net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0DE">
              <w:rPr>
                <w:rFonts w:ascii="Times New Roman" w:hAnsi="Times New Roman"/>
                <w:lang w:val="uk-UA"/>
              </w:rPr>
              <w:t>Лисичанський міський відділ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lang w:val="uk-UA"/>
              </w:rPr>
              <w:t xml:space="preserve">93113, м. Лисичанськ, </w:t>
            </w:r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lang w:val="uk-UA"/>
              </w:rPr>
              <w:t>вул. В. Сосюри 347/405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0DE">
              <w:rPr>
                <w:rFonts w:ascii="Times New Roman" w:hAnsi="Times New Roman"/>
                <w:lang w:val="uk-UA"/>
              </w:rPr>
              <w:t>(095) 536-16-92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val="uk-UA"/>
              </w:rPr>
            </w:pPr>
            <w:hyperlink r:id="rId10" w:history="1">
              <w:r w:rsidR="00ED2C55" w:rsidRPr="00AD10DE">
                <w:rPr>
                  <w:rStyle w:val="a8"/>
                  <w:rFonts w:ascii="Times New Roman" w:hAnsi="Times New Roman"/>
                  <w:lang w:val="uk-UA"/>
                </w:rPr>
                <w:t>lg3_probation@ukr.net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Рубіжанський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відділ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93010, м. Рубіжне, </w:t>
            </w:r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О. Бондаренко 1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(050) 040-18-39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lg4_probation@ukr.net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відділ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92900, м. Кремінна, пров. Піщаний 1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(099) 075-36-55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2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lg5_probation@ukr.net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відділ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93300, м.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Попасна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Первомайська 3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(095) 563-21-82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3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lg6_probation@ukr.net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Станично-Луганський районний сектор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93600,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Станиця Луганська  </w:t>
            </w:r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Центральна 31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(095)303-97-24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4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lg7_probation@ukr.net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відділ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92703, м.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вул. Велика Садова 2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(066) 364-35-22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5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lg8_probation@ukr.net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Новопсковський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92303,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Новопсков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вул. Магістральна 68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(099) 058-95-47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6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lg9_probation@ukr.net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Новоайдарський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93500,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Новоайдар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вул. Дружби 29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(066) 903-70-81 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7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lg10_probation@ukr.net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Троїцький районний сектор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92100,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Троїцьк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вул. Центральна 38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(066) 780-57-46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8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lg11_probation@ukr.net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відділ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92600, м. Сватове, площа Привокзальна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(066) 044-50-49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9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lg12_probation@ukr.net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Міловський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92500,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Мілове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вул. Миру 39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(095) 310-30-93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0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lg13_probation@ukr.net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Марківський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92400,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Марківка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пров. Південний 5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(095) 052-74-67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1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lg14_probation@ukr.net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Біловодський районний сектор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92801,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Біловодськ, вул. Центральна 132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(050) 189-86-82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2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lg15_probation@ukr.net</w:t>
              </w:r>
            </w:hyperlink>
          </w:p>
        </w:tc>
      </w:tr>
      <w:tr w:rsidR="00ED2C55" w:rsidRPr="00AD10DE" w:rsidTr="00AD10DE">
        <w:tc>
          <w:tcPr>
            <w:tcW w:w="2690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Білокуракинський</w:t>
            </w:r>
            <w:proofErr w:type="spellEnd"/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834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92200,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Білокуракине</w:t>
            </w:r>
            <w:proofErr w:type="spellEnd"/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ED2C55" w:rsidRPr="00AD10DE" w:rsidRDefault="00ED2C55" w:rsidP="00AD1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Паркова 8</w:t>
            </w:r>
          </w:p>
        </w:tc>
        <w:tc>
          <w:tcPr>
            <w:tcW w:w="2548" w:type="dxa"/>
            <w:vAlign w:val="center"/>
          </w:tcPr>
          <w:p w:rsidR="00ED2C55" w:rsidRPr="00AD10DE" w:rsidRDefault="00ED2C55" w:rsidP="00AD1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0DE">
              <w:rPr>
                <w:rFonts w:ascii="Times New Roman" w:hAnsi="Times New Roman"/>
                <w:sz w:val="24"/>
                <w:szCs w:val="24"/>
                <w:lang w:val="uk-UA"/>
              </w:rPr>
              <w:t>(066) 106-13-63</w:t>
            </w:r>
          </w:p>
        </w:tc>
        <w:tc>
          <w:tcPr>
            <w:tcW w:w="2691" w:type="dxa"/>
            <w:vAlign w:val="center"/>
          </w:tcPr>
          <w:p w:rsidR="00ED2C55" w:rsidRPr="00AD10DE" w:rsidRDefault="009A4608" w:rsidP="00AD10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3" w:history="1">
              <w:r w:rsidR="00ED2C55" w:rsidRPr="00AD10D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lg16_probation@ukr.net</w:t>
              </w:r>
            </w:hyperlink>
          </w:p>
        </w:tc>
      </w:tr>
    </w:tbl>
    <w:p w:rsidR="00ED2C55" w:rsidRPr="008D0A7A" w:rsidRDefault="00ED2C55" w:rsidP="00647C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2C55" w:rsidRDefault="00ED2C55">
      <w:pPr>
        <w:rPr>
          <w:rFonts w:ascii="Times New Roman" w:hAnsi="Times New Roman"/>
          <w:b/>
          <w:sz w:val="28"/>
          <w:szCs w:val="28"/>
          <w:lang w:val="uk-UA"/>
        </w:rPr>
      </w:pPr>
      <w:r w:rsidRPr="008D0A7A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9A460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style="width:464.25pt;height:108pt;visibility:visible">
            <v:imagedata r:id="rId24" o:title=""/>
          </v:shape>
        </w:pict>
      </w:r>
    </w:p>
    <w:sectPr w:rsidR="00ED2C55" w:rsidSect="004E16A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43"/>
    <w:multiLevelType w:val="hybridMultilevel"/>
    <w:tmpl w:val="E8E65E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521BD"/>
    <w:multiLevelType w:val="hybridMultilevel"/>
    <w:tmpl w:val="D116CA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E17B7"/>
    <w:multiLevelType w:val="hybridMultilevel"/>
    <w:tmpl w:val="54606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D5F33"/>
    <w:multiLevelType w:val="multilevel"/>
    <w:tmpl w:val="055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637CA"/>
    <w:multiLevelType w:val="hybridMultilevel"/>
    <w:tmpl w:val="7B6C7A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231EA"/>
    <w:multiLevelType w:val="hybridMultilevel"/>
    <w:tmpl w:val="C68A5256"/>
    <w:lvl w:ilvl="0" w:tplc="CCAA1D4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C549C"/>
    <w:multiLevelType w:val="hybridMultilevel"/>
    <w:tmpl w:val="6F360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44B61"/>
    <w:multiLevelType w:val="hybridMultilevel"/>
    <w:tmpl w:val="22707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84CA3"/>
    <w:multiLevelType w:val="hybridMultilevel"/>
    <w:tmpl w:val="ADCE4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4B3"/>
    <w:rsid w:val="000050BD"/>
    <w:rsid w:val="00007B4C"/>
    <w:rsid w:val="000111E6"/>
    <w:rsid w:val="000131CF"/>
    <w:rsid w:val="000133D7"/>
    <w:rsid w:val="0001500F"/>
    <w:rsid w:val="00025209"/>
    <w:rsid w:val="00044FDA"/>
    <w:rsid w:val="00045E68"/>
    <w:rsid w:val="000521E1"/>
    <w:rsid w:val="00056298"/>
    <w:rsid w:val="000574B4"/>
    <w:rsid w:val="00070E68"/>
    <w:rsid w:val="000722A7"/>
    <w:rsid w:val="000804AC"/>
    <w:rsid w:val="00084A1C"/>
    <w:rsid w:val="00093C44"/>
    <w:rsid w:val="000A0DBA"/>
    <w:rsid w:val="000A3677"/>
    <w:rsid w:val="000B54B3"/>
    <w:rsid w:val="000D2860"/>
    <w:rsid w:val="000E7EAC"/>
    <w:rsid w:val="000F19AB"/>
    <w:rsid w:val="000F4399"/>
    <w:rsid w:val="00122A2E"/>
    <w:rsid w:val="00123862"/>
    <w:rsid w:val="00136F06"/>
    <w:rsid w:val="001626D1"/>
    <w:rsid w:val="00166E09"/>
    <w:rsid w:val="001679BD"/>
    <w:rsid w:val="00176DBA"/>
    <w:rsid w:val="001904F8"/>
    <w:rsid w:val="00190E8F"/>
    <w:rsid w:val="001936F6"/>
    <w:rsid w:val="001937FF"/>
    <w:rsid w:val="00195488"/>
    <w:rsid w:val="001B409C"/>
    <w:rsid w:val="001C1811"/>
    <w:rsid w:val="001C1E33"/>
    <w:rsid w:val="001C7EC5"/>
    <w:rsid w:val="001E72D1"/>
    <w:rsid w:val="002161C4"/>
    <w:rsid w:val="002177AD"/>
    <w:rsid w:val="00224FC3"/>
    <w:rsid w:val="00225AC3"/>
    <w:rsid w:val="00240165"/>
    <w:rsid w:val="00252967"/>
    <w:rsid w:val="0026425E"/>
    <w:rsid w:val="00264DB7"/>
    <w:rsid w:val="00266AD7"/>
    <w:rsid w:val="002826B7"/>
    <w:rsid w:val="00285B22"/>
    <w:rsid w:val="00291A3F"/>
    <w:rsid w:val="002B5894"/>
    <w:rsid w:val="002B667F"/>
    <w:rsid w:val="002C576B"/>
    <w:rsid w:val="002F52F1"/>
    <w:rsid w:val="002F5DD6"/>
    <w:rsid w:val="0030042E"/>
    <w:rsid w:val="00320D75"/>
    <w:rsid w:val="00353075"/>
    <w:rsid w:val="00366EA7"/>
    <w:rsid w:val="00392684"/>
    <w:rsid w:val="003941CC"/>
    <w:rsid w:val="00395897"/>
    <w:rsid w:val="003C4808"/>
    <w:rsid w:val="003D455F"/>
    <w:rsid w:val="003D6C0C"/>
    <w:rsid w:val="003F733E"/>
    <w:rsid w:val="00400D9E"/>
    <w:rsid w:val="0040362A"/>
    <w:rsid w:val="0040451F"/>
    <w:rsid w:val="00410ABC"/>
    <w:rsid w:val="004165C7"/>
    <w:rsid w:val="004227E3"/>
    <w:rsid w:val="004251B1"/>
    <w:rsid w:val="00431498"/>
    <w:rsid w:val="0044609B"/>
    <w:rsid w:val="00446FB6"/>
    <w:rsid w:val="004500B0"/>
    <w:rsid w:val="00453D23"/>
    <w:rsid w:val="00456905"/>
    <w:rsid w:val="00461643"/>
    <w:rsid w:val="00462942"/>
    <w:rsid w:val="00467452"/>
    <w:rsid w:val="004770ED"/>
    <w:rsid w:val="004807C5"/>
    <w:rsid w:val="00481502"/>
    <w:rsid w:val="0048552B"/>
    <w:rsid w:val="00491564"/>
    <w:rsid w:val="0049390D"/>
    <w:rsid w:val="004E16A7"/>
    <w:rsid w:val="004E3BE0"/>
    <w:rsid w:val="004E779B"/>
    <w:rsid w:val="00516956"/>
    <w:rsid w:val="00521AAF"/>
    <w:rsid w:val="00523CE8"/>
    <w:rsid w:val="00526F7B"/>
    <w:rsid w:val="0052769F"/>
    <w:rsid w:val="0055396A"/>
    <w:rsid w:val="005A075D"/>
    <w:rsid w:val="005B1D0B"/>
    <w:rsid w:val="005C2B4B"/>
    <w:rsid w:val="005D49C5"/>
    <w:rsid w:val="005E23C5"/>
    <w:rsid w:val="005E2557"/>
    <w:rsid w:val="005F1C08"/>
    <w:rsid w:val="005F6192"/>
    <w:rsid w:val="0060670F"/>
    <w:rsid w:val="00642843"/>
    <w:rsid w:val="00647C5C"/>
    <w:rsid w:val="00652F23"/>
    <w:rsid w:val="00656FD7"/>
    <w:rsid w:val="0067315E"/>
    <w:rsid w:val="006B1324"/>
    <w:rsid w:val="006C3401"/>
    <w:rsid w:val="006C45FB"/>
    <w:rsid w:val="006D2CE3"/>
    <w:rsid w:val="006F6E78"/>
    <w:rsid w:val="006F7D90"/>
    <w:rsid w:val="00721B6C"/>
    <w:rsid w:val="0072292E"/>
    <w:rsid w:val="00736BFC"/>
    <w:rsid w:val="007445F5"/>
    <w:rsid w:val="00767C3B"/>
    <w:rsid w:val="00773700"/>
    <w:rsid w:val="0078459F"/>
    <w:rsid w:val="00796204"/>
    <w:rsid w:val="007A3A41"/>
    <w:rsid w:val="007A4400"/>
    <w:rsid w:val="007C5981"/>
    <w:rsid w:val="007C6659"/>
    <w:rsid w:val="007D4579"/>
    <w:rsid w:val="007E032B"/>
    <w:rsid w:val="007E0D90"/>
    <w:rsid w:val="007F1086"/>
    <w:rsid w:val="007F3066"/>
    <w:rsid w:val="008022A3"/>
    <w:rsid w:val="008054D6"/>
    <w:rsid w:val="008219C3"/>
    <w:rsid w:val="00831CCA"/>
    <w:rsid w:val="00835DDA"/>
    <w:rsid w:val="0085000D"/>
    <w:rsid w:val="00855ABA"/>
    <w:rsid w:val="0086784A"/>
    <w:rsid w:val="0087072B"/>
    <w:rsid w:val="0088773F"/>
    <w:rsid w:val="0089756D"/>
    <w:rsid w:val="008A4D71"/>
    <w:rsid w:val="008C0AF9"/>
    <w:rsid w:val="008D0A7A"/>
    <w:rsid w:val="008D13B6"/>
    <w:rsid w:val="00900DE3"/>
    <w:rsid w:val="00904073"/>
    <w:rsid w:val="00911A44"/>
    <w:rsid w:val="0091230A"/>
    <w:rsid w:val="00912417"/>
    <w:rsid w:val="00920615"/>
    <w:rsid w:val="009208AB"/>
    <w:rsid w:val="00921E3A"/>
    <w:rsid w:val="009243BA"/>
    <w:rsid w:val="0093595F"/>
    <w:rsid w:val="0094401F"/>
    <w:rsid w:val="00950311"/>
    <w:rsid w:val="009633DF"/>
    <w:rsid w:val="00963CD1"/>
    <w:rsid w:val="00973F38"/>
    <w:rsid w:val="0097486E"/>
    <w:rsid w:val="00985A73"/>
    <w:rsid w:val="0098661E"/>
    <w:rsid w:val="00987398"/>
    <w:rsid w:val="00991D4C"/>
    <w:rsid w:val="00992465"/>
    <w:rsid w:val="009A4608"/>
    <w:rsid w:val="009A7BC0"/>
    <w:rsid w:val="009B596E"/>
    <w:rsid w:val="009B5DB1"/>
    <w:rsid w:val="009D2B74"/>
    <w:rsid w:val="009D4B6E"/>
    <w:rsid w:val="009D6B74"/>
    <w:rsid w:val="009F3CA7"/>
    <w:rsid w:val="009F694F"/>
    <w:rsid w:val="00A1499D"/>
    <w:rsid w:val="00A16AE1"/>
    <w:rsid w:val="00A31149"/>
    <w:rsid w:val="00A4780F"/>
    <w:rsid w:val="00A50A3F"/>
    <w:rsid w:val="00A51B25"/>
    <w:rsid w:val="00A53020"/>
    <w:rsid w:val="00A6419E"/>
    <w:rsid w:val="00A93938"/>
    <w:rsid w:val="00A9435B"/>
    <w:rsid w:val="00AB0A9D"/>
    <w:rsid w:val="00AC4240"/>
    <w:rsid w:val="00AC5DDC"/>
    <w:rsid w:val="00AC67CA"/>
    <w:rsid w:val="00AD10DE"/>
    <w:rsid w:val="00AD1778"/>
    <w:rsid w:val="00AD557F"/>
    <w:rsid w:val="00B13ECE"/>
    <w:rsid w:val="00B14679"/>
    <w:rsid w:val="00B2706C"/>
    <w:rsid w:val="00B331AD"/>
    <w:rsid w:val="00B3770D"/>
    <w:rsid w:val="00B416D3"/>
    <w:rsid w:val="00B512CE"/>
    <w:rsid w:val="00B53E52"/>
    <w:rsid w:val="00B55F34"/>
    <w:rsid w:val="00B8503A"/>
    <w:rsid w:val="00B954D9"/>
    <w:rsid w:val="00BC5847"/>
    <w:rsid w:val="00BC59E6"/>
    <w:rsid w:val="00BC5D82"/>
    <w:rsid w:val="00BD3DA1"/>
    <w:rsid w:val="00BE0889"/>
    <w:rsid w:val="00BE4ED4"/>
    <w:rsid w:val="00BE5FDA"/>
    <w:rsid w:val="00C323D9"/>
    <w:rsid w:val="00C344F4"/>
    <w:rsid w:val="00C65F58"/>
    <w:rsid w:val="00C80550"/>
    <w:rsid w:val="00C8432F"/>
    <w:rsid w:val="00C939C8"/>
    <w:rsid w:val="00CB1AD4"/>
    <w:rsid w:val="00CB5AA6"/>
    <w:rsid w:val="00CC43DD"/>
    <w:rsid w:val="00CC5F96"/>
    <w:rsid w:val="00CD0791"/>
    <w:rsid w:val="00CD1E93"/>
    <w:rsid w:val="00CE02EC"/>
    <w:rsid w:val="00CF71AE"/>
    <w:rsid w:val="00D16C88"/>
    <w:rsid w:val="00D22031"/>
    <w:rsid w:val="00D66284"/>
    <w:rsid w:val="00D77B6A"/>
    <w:rsid w:val="00D857B6"/>
    <w:rsid w:val="00D9191B"/>
    <w:rsid w:val="00D958F9"/>
    <w:rsid w:val="00DB46BC"/>
    <w:rsid w:val="00DC2B6E"/>
    <w:rsid w:val="00DC55D7"/>
    <w:rsid w:val="00DD2CFF"/>
    <w:rsid w:val="00DE2783"/>
    <w:rsid w:val="00DE38E6"/>
    <w:rsid w:val="00E31218"/>
    <w:rsid w:val="00E36D76"/>
    <w:rsid w:val="00E42A52"/>
    <w:rsid w:val="00E42AA1"/>
    <w:rsid w:val="00E57AC7"/>
    <w:rsid w:val="00EB3E98"/>
    <w:rsid w:val="00ED1CB3"/>
    <w:rsid w:val="00ED2C55"/>
    <w:rsid w:val="00ED3D86"/>
    <w:rsid w:val="00F07EAE"/>
    <w:rsid w:val="00F20FE7"/>
    <w:rsid w:val="00F31254"/>
    <w:rsid w:val="00F47056"/>
    <w:rsid w:val="00F6461E"/>
    <w:rsid w:val="00F669D9"/>
    <w:rsid w:val="00F70EB9"/>
    <w:rsid w:val="00F8289E"/>
    <w:rsid w:val="00F8530D"/>
    <w:rsid w:val="00F87D0E"/>
    <w:rsid w:val="00FC210B"/>
    <w:rsid w:val="00FC24D6"/>
    <w:rsid w:val="00FC24D8"/>
    <w:rsid w:val="00FC5F20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2A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646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Intense Reference"/>
    <w:uiPriority w:val="99"/>
    <w:qFormat/>
    <w:rsid w:val="0060670F"/>
    <w:rPr>
      <w:rFonts w:cs="Times New Roman"/>
      <w:b/>
      <w:bCs/>
      <w:smallCaps/>
      <w:color w:val="C0504D"/>
      <w:spacing w:val="5"/>
      <w:u w:val="single"/>
    </w:rPr>
  </w:style>
  <w:style w:type="character" w:styleId="a8">
    <w:name w:val="Hyperlink"/>
    <w:uiPriority w:val="99"/>
    <w:rsid w:val="0098661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193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rsid w:val="001E72D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ation@lg.kvs.gov.ua" TargetMode="External"/><Relationship Id="rId13" Type="http://schemas.openxmlformats.org/officeDocument/2006/relationships/hyperlink" Target="mailto:lg6_probation@ukr.net" TargetMode="External"/><Relationship Id="rId18" Type="http://schemas.openxmlformats.org/officeDocument/2006/relationships/hyperlink" Target="mailto:lg11_probation@ukr.ne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lg14_probation@ukr.net" TargetMode="External"/><Relationship Id="rId7" Type="http://schemas.openxmlformats.org/officeDocument/2006/relationships/hyperlink" Target="https://www.facebook.com/probation.ua/?fref=ts" TargetMode="External"/><Relationship Id="rId12" Type="http://schemas.openxmlformats.org/officeDocument/2006/relationships/hyperlink" Target="mailto:lg5_probation@ukr.net" TargetMode="External"/><Relationship Id="rId17" Type="http://schemas.openxmlformats.org/officeDocument/2006/relationships/hyperlink" Target="mailto:lg10_probation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g9_probation@ukr.net" TargetMode="External"/><Relationship Id="rId20" Type="http://schemas.openxmlformats.org/officeDocument/2006/relationships/hyperlink" Target="mailto:lg13_probation@ukr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g4_probation@ukr.net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lg8_probation@ukr.net" TargetMode="External"/><Relationship Id="rId23" Type="http://schemas.openxmlformats.org/officeDocument/2006/relationships/hyperlink" Target="mailto:lg16_probation@ukr.net" TargetMode="External"/><Relationship Id="rId10" Type="http://schemas.openxmlformats.org/officeDocument/2006/relationships/hyperlink" Target="mailto:lg3_probation@ukr.net" TargetMode="External"/><Relationship Id="rId19" Type="http://schemas.openxmlformats.org/officeDocument/2006/relationships/hyperlink" Target="mailto:lg12_probation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1_probation@ukr.net" TargetMode="External"/><Relationship Id="rId14" Type="http://schemas.openxmlformats.org/officeDocument/2006/relationships/hyperlink" Target="mailto:lg7_probation@ukr.net" TargetMode="External"/><Relationship Id="rId22" Type="http://schemas.openxmlformats.org/officeDocument/2006/relationships/hyperlink" Target="mailto:lg15_probation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Настя</cp:lastModifiedBy>
  <cp:revision>36</cp:revision>
  <cp:lastPrinted>2019-01-28T14:54:00Z</cp:lastPrinted>
  <dcterms:created xsi:type="dcterms:W3CDTF">2019-01-14T14:49:00Z</dcterms:created>
  <dcterms:modified xsi:type="dcterms:W3CDTF">2019-02-15T13:29:00Z</dcterms:modified>
</cp:coreProperties>
</file>