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3" w:rsidRDefault="008571F3" w:rsidP="00C503FB">
      <w:pPr>
        <w:jc w:val="center"/>
        <w:rPr>
          <w:b/>
          <w:color w:val="000000"/>
          <w:sz w:val="28"/>
          <w:szCs w:val="20"/>
          <w:lang w:val="uk-UA"/>
        </w:rPr>
      </w:pPr>
    </w:p>
    <w:p w:rsidR="00C503FB" w:rsidRPr="00C503FB" w:rsidRDefault="00C503FB" w:rsidP="00C503FB">
      <w:pPr>
        <w:jc w:val="center"/>
        <w:rPr>
          <w:b/>
          <w:color w:val="000000"/>
          <w:sz w:val="28"/>
          <w:szCs w:val="20"/>
          <w:lang w:val="uk-UA"/>
        </w:rPr>
      </w:pPr>
      <w:r w:rsidRPr="00C503FB">
        <w:rPr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0" allowOverlap="1" wp14:anchorId="459CDC10" wp14:editId="2DB32296">
            <wp:simplePos x="0" y="0"/>
            <wp:positionH relativeFrom="column">
              <wp:posOffset>2742565</wp:posOffset>
            </wp:positionH>
            <wp:positionV relativeFrom="paragraph">
              <wp:posOffset>-603885</wp:posOffset>
            </wp:positionV>
            <wp:extent cx="485775" cy="571500"/>
            <wp:effectExtent l="0" t="0" r="9525" b="0"/>
            <wp:wrapNone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3FB">
        <w:rPr>
          <w:b/>
          <w:color w:val="000000"/>
          <w:sz w:val="28"/>
          <w:szCs w:val="20"/>
          <w:lang w:val="uk-UA"/>
        </w:rPr>
        <w:t>ЛИСИЧАНСЬКА МІСЬКА РАДА</w:t>
      </w:r>
    </w:p>
    <w:p w:rsidR="00C503FB" w:rsidRDefault="00405601" w:rsidP="00C503FB">
      <w:pPr>
        <w:jc w:val="center"/>
        <w:rPr>
          <w:b/>
          <w:color w:val="000000"/>
          <w:sz w:val="28"/>
          <w:szCs w:val="20"/>
          <w:lang w:val="uk-UA"/>
        </w:rPr>
      </w:pPr>
      <w:r>
        <w:rPr>
          <w:b/>
          <w:color w:val="000000"/>
          <w:sz w:val="28"/>
          <w:szCs w:val="20"/>
          <w:lang w:val="uk-UA"/>
        </w:rPr>
        <w:t>РОЗПОРЯДЖЕННЯ</w:t>
      </w:r>
    </w:p>
    <w:p w:rsidR="005D04E0" w:rsidRPr="00C503FB" w:rsidRDefault="00405601" w:rsidP="00C503FB">
      <w:pPr>
        <w:jc w:val="center"/>
        <w:rPr>
          <w:b/>
          <w:color w:val="000000"/>
          <w:sz w:val="28"/>
          <w:szCs w:val="20"/>
          <w:lang w:val="uk-UA"/>
        </w:rPr>
      </w:pPr>
      <w:r>
        <w:rPr>
          <w:b/>
          <w:color w:val="000000"/>
          <w:sz w:val="28"/>
          <w:szCs w:val="20"/>
          <w:lang w:val="uk-UA"/>
        </w:rPr>
        <w:t>міського голови</w:t>
      </w:r>
    </w:p>
    <w:p w:rsidR="00C503FB" w:rsidRPr="00C503FB" w:rsidRDefault="00C503FB" w:rsidP="00C503FB">
      <w:pPr>
        <w:ind w:left="1985" w:firstLine="567"/>
        <w:rPr>
          <w:b/>
          <w:color w:val="000000"/>
          <w:sz w:val="28"/>
          <w:szCs w:val="20"/>
          <w:lang w:val="uk-UA"/>
        </w:rPr>
      </w:pPr>
    </w:p>
    <w:p w:rsidR="00C503FB" w:rsidRPr="00983B49" w:rsidRDefault="00BD5768" w:rsidP="00C503FB">
      <w:pPr>
        <w:rPr>
          <w:color w:val="000000"/>
          <w:sz w:val="28"/>
          <w:szCs w:val="20"/>
          <w:u w:val="single"/>
          <w:lang w:val="uk-UA"/>
        </w:rPr>
      </w:pPr>
      <w:r>
        <w:rPr>
          <w:color w:val="000000"/>
          <w:sz w:val="28"/>
          <w:szCs w:val="20"/>
          <w:lang w:val="uk-UA"/>
        </w:rPr>
        <w:t>«</w:t>
      </w:r>
      <w:r w:rsidR="0097602A">
        <w:rPr>
          <w:color w:val="000000"/>
          <w:sz w:val="28"/>
          <w:szCs w:val="20"/>
          <w:lang w:val="uk-UA"/>
        </w:rPr>
        <w:t>23</w:t>
      </w:r>
      <w:r>
        <w:rPr>
          <w:color w:val="000000"/>
          <w:sz w:val="28"/>
          <w:szCs w:val="20"/>
          <w:lang w:val="uk-UA"/>
        </w:rPr>
        <w:t>»</w:t>
      </w:r>
      <w:r w:rsidR="00983B49">
        <w:rPr>
          <w:color w:val="000000"/>
          <w:sz w:val="28"/>
          <w:szCs w:val="20"/>
          <w:lang w:val="uk-UA"/>
        </w:rPr>
        <w:t xml:space="preserve"> січня</w:t>
      </w:r>
      <w:r>
        <w:rPr>
          <w:color w:val="000000"/>
          <w:sz w:val="28"/>
          <w:szCs w:val="20"/>
          <w:lang w:val="uk-UA"/>
        </w:rPr>
        <w:t xml:space="preserve"> 201</w:t>
      </w:r>
      <w:r w:rsidRPr="0037316B">
        <w:rPr>
          <w:color w:val="000000"/>
          <w:sz w:val="28"/>
          <w:szCs w:val="20"/>
        </w:rPr>
        <w:t xml:space="preserve">7 </w:t>
      </w:r>
      <w:r w:rsidR="00C503FB" w:rsidRPr="00C503FB">
        <w:rPr>
          <w:color w:val="000000"/>
          <w:sz w:val="28"/>
          <w:szCs w:val="20"/>
          <w:lang w:val="uk-UA"/>
        </w:rPr>
        <w:t>р.</w:t>
      </w:r>
      <w:r w:rsidR="00C503FB" w:rsidRPr="00C503FB">
        <w:rPr>
          <w:color w:val="000000"/>
          <w:sz w:val="28"/>
          <w:szCs w:val="20"/>
          <w:lang w:val="uk-UA"/>
        </w:rPr>
        <w:tab/>
      </w:r>
      <w:r w:rsidR="00C503FB" w:rsidRPr="00C503FB">
        <w:rPr>
          <w:color w:val="000000"/>
          <w:sz w:val="28"/>
          <w:szCs w:val="20"/>
          <w:lang w:val="uk-UA"/>
        </w:rPr>
        <w:tab/>
      </w:r>
      <w:r w:rsidR="00C503FB" w:rsidRPr="00C503FB">
        <w:rPr>
          <w:color w:val="000000"/>
          <w:sz w:val="28"/>
          <w:szCs w:val="20"/>
          <w:lang w:val="uk-UA"/>
        </w:rPr>
        <w:tab/>
      </w:r>
      <w:r w:rsidR="00C503FB" w:rsidRPr="00C503FB">
        <w:rPr>
          <w:color w:val="000000"/>
          <w:sz w:val="28"/>
          <w:szCs w:val="20"/>
          <w:lang w:val="uk-UA"/>
        </w:rPr>
        <w:tab/>
      </w:r>
      <w:r w:rsidR="00C9579F" w:rsidRPr="00C9579F">
        <w:rPr>
          <w:color w:val="000000"/>
          <w:sz w:val="28"/>
          <w:szCs w:val="20"/>
        </w:rPr>
        <w:tab/>
      </w:r>
      <w:r w:rsidR="00C9579F" w:rsidRPr="00983B49">
        <w:rPr>
          <w:color w:val="000000"/>
          <w:sz w:val="28"/>
          <w:szCs w:val="20"/>
        </w:rPr>
        <w:tab/>
      </w:r>
      <w:r w:rsidR="00C503FB" w:rsidRPr="00C503FB">
        <w:rPr>
          <w:color w:val="000000"/>
          <w:sz w:val="28"/>
          <w:szCs w:val="20"/>
          <w:lang w:val="uk-UA"/>
        </w:rPr>
        <w:tab/>
      </w:r>
      <w:r w:rsidR="00C503FB" w:rsidRPr="00C503FB">
        <w:rPr>
          <w:color w:val="000000"/>
          <w:sz w:val="28"/>
          <w:szCs w:val="20"/>
          <w:lang w:val="uk-UA"/>
        </w:rPr>
        <w:tab/>
      </w:r>
      <w:r w:rsidR="00C503FB" w:rsidRPr="00983B49">
        <w:rPr>
          <w:color w:val="000000"/>
          <w:sz w:val="28"/>
          <w:szCs w:val="20"/>
          <w:u w:val="single"/>
          <w:lang w:val="uk-UA"/>
        </w:rPr>
        <w:t xml:space="preserve">№ </w:t>
      </w:r>
      <w:r w:rsidR="0097602A" w:rsidRPr="00983B49">
        <w:rPr>
          <w:color w:val="000000"/>
          <w:sz w:val="28"/>
          <w:szCs w:val="20"/>
          <w:u w:val="single"/>
          <w:lang w:val="uk-UA"/>
        </w:rPr>
        <w:t>15</w:t>
      </w:r>
    </w:p>
    <w:p w:rsidR="00C503FB" w:rsidRPr="00C503FB" w:rsidRDefault="00C503FB" w:rsidP="00C503FB">
      <w:pPr>
        <w:rPr>
          <w:color w:val="000000"/>
          <w:sz w:val="28"/>
          <w:szCs w:val="20"/>
          <w:lang w:val="uk-UA"/>
        </w:rPr>
      </w:pPr>
      <w:r w:rsidRPr="00C503FB">
        <w:rPr>
          <w:color w:val="000000"/>
          <w:sz w:val="28"/>
          <w:szCs w:val="20"/>
          <w:lang w:val="uk-UA"/>
        </w:rPr>
        <w:t>м. Лисичанськ</w:t>
      </w:r>
      <w:r w:rsidRPr="00C503FB">
        <w:rPr>
          <w:b/>
          <w:color w:val="000000"/>
          <w:sz w:val="28"/>
          <w:szCs w:val="20"/>
          <w:lang w:val="uk-UA"/>
        </w:rPr>
        <w:t xml:space="preserve"> </w:t>
      </w:r>
    </w:p>
    <w:p w:rsidR="00C503FB" w:rsidRDefault="00C503FB" w:rsidP="00C503FB">
      <w:pPr>
        <w:jc w:val="both"/>
        <w:rPr>
          <w:sz w:val="28"/>
          <w:szCs w:val="20"/>
          <w:lang w:val="uk-UA"/>
        </w:rPr>
      </w:pPr>
    </w:p>
    <w:p w:rsidR="00A636F7" w:rsidRPr="00C503FB" w:rsidRDefault="00A636F7" w:rsidP="00C503FB">
      <w:pPr>
        <w:jc w:val="both"/>
        <w:rPr>
          <w:sz w:val="28"/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C503FB" w:rsidRPr="006408EC" w:rsidTr="00977C68">
        <w:tc>
          <w:tcPr>
            <w:tcW w:w="4962" w:type="dxa"/>
          </w:tcPr>
          <w:p w:rsidR="00C503FB" w:rsidRDefault="002379D3" w:rsidP="00BD5768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52197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створення мобільної групи</w:t>
            </w:r>
          </w:p>
          <w:p w:rsidR="00BD5768" w:rsidRPr="00452197" w:rsidRDefault="00BD5768" w:rsidP="00BD5768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B0CE1" w:rsidRPr="00452197" w:rsidRDefault="00BD5768" w:rsidP="003731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впорядкування торгівлі, додержання вимог законодавства щодо якості та безпеки товарів, захисту прав споживачів, а також для координації взаємодії контролюючих і правоохоронних органів при проведенні заходів </w:t>
      </w:r>
      <w:r w:rsidR="00BA7CB0">
        <w:rPr>
          <w:sz w:val="28"/>
          <w:szCs w:val="28"/>
          <w:lang w:val="uk-UA"/>
        </w:rPr>
        <w:t>щ</w:t>
      </w:r>
      <w:r w:rsidR="00BA7CB0">
        <w:rPr>
          <w:sz w:val="28"/>
          <w:szCs w:val="28"/>
          <w:lang w:val="uk-UA"/>
        </w:rPr>
        <w:t>о</w:t>
      </w:r>
      <w:r w:rsidR="00BA7CB0">
        <w:rPr>
          <w:sz w:val="28"/>
          <w:szCs w:val="28"/>
          <w:lang w:val="uk-UA"/>
        </w:rPr>
        <w:t>до виявлення і ліквідації несанкціонованої торгівлі на території міста Лисича</w:t>
      </w:r>
      <w:r w:rsidR="00BA7CB0">
        <w:rPr>
          <w:sz w:val="28"/>
          <w:szCs w:val="28"/>
          <w:lang w:val="uk-UA"/>
        </w:rPr>
        <w:t>н</w:t>
      </w:r>
      <w:r w:rsidR="00BA7CB0">
        <w:rPr>
          <w:sz w:val="28"/>
          <w:szCs w:val="28"/>
          <w:lang w:val="uk-UA"/>
        </w:rPr>
        <w:t>ська, на виконання рішення виконавчого комітету від 04.11.2014 р. № 337 «Про стан справ на споживчому ринку міста»</w:t>
      </w:r>
      <w:r w:rsidR="009B7F9B">
        <w:rPr>
          <w:sz w:val="28"/>
          <w:szCs w:val="28"/>
          <w:lang w:val="uk-UA"/>
        </w:rPr>
        <w:t xml:space="preserve"> (зі змінами), </w:t>
      </w:r>
      <w:proofErr w:type="spellStart"/>
      <w:r w:rsidR="00BA7CB0">
        <w:rPr>
          <w:sz w:val="28"/>
          <w:szCs w:val="28"/>
          <w:lang w:val="uk-UA"/>
        </w:rPr>
        <w:t>п</w:t>
      </w:r>
      <w:r w:rsidR="00DF3B0E">
        <w:rPr>
          <w:sz w:val="28"/>
          <w:szCs w:val="28"/>
          <w:lang w:val="uk-UA"/>
        </w:rPr>
        <w:t>.п</w:t>
      </w:r>
      <w:proofErr w:type="spellEnd"/>
      <w:r w:rsidR="00BA7CB0">
        <w:rPr>
          <w:sz w:val="28"/>
          <w:szCs w:val="28"/>
          <w:lang w:val="uk-UA"/>
        </w:rPr>
        <w:t xml:space="preserve">. </w:t>
      </w:r>
      <w:r w:rsidR="009D308D">
        <w:rPr>
          <w:sz w:val="28"/>
          <w:szCs w:val="28"/>
          <w:lang w:val="uk-UA"/>
        </w:rPr>
        <w:t>8,</w:t>
      </w:r>
      <w:r w:rsidR="00DF3B0E">
        <w:rPr>
          <w:sz w:val="28"/>
          <w:szCs w:val="28"/>
          <w:lang w:val="uk-UA"/>
        </w:rPr>
        <w:t xml:space="preserve"> </w:t>
      </w:r>
      <w:r w:rsidR="009B7F9B">
        <w:rPr>
          <w:sz w:val="28"/>
          <w:szCs w:val="28"/>
          <w:lang w:val="uk-UA"/>
        </w:rPr>
        <w:t>9</w:t>
      </w:r>
      <w:r w:rsidR="00BA7CB0">
        <w:rPr>
          <w:sz w:val="28"/>
          <w:szCs w:val="28"/>
          <w:lang w:val="uk-UA"/>
        </w:rPr>
        <w:t xml:space="preserve"> рішення </w:t>
      </w:r>
      <w:r w:rsidR="009D308D">
        <w:rPr>
          <w:sz w:val="28"/>
          <w:szCs w:val="28"/>
          <w:lang w:val="uk-UA"/>
        </w:rPr>
        <w:t xml:space="preserve">від 16.01.2017 р. № 1 </w:t>
      </w:r>
      <w:r w:rsidR="00BA7CB0">
        <w:rPr>
          <w:sz w:val="28"/>
          <w:szCs w:val="28"/>
          <w:lang w:val="uk-UA"/>
        </w:rPr>
        <w:t xml:space="preserve">засідання надзвичайної протиепізоотичної комісії </w:t>
      </w:r>
      <w:r w:rsidR="00BF7804">
        <w:rPr>
          <w:sz w:val="28"/>
          <w:szCs w:val="28"/>
          <w:lang w:val="uk-UA"/>
        </w:rPr>
        <w:t xml:space="preserve">при </w:t>
      </w:r>
      <w:r w:rsidR="009B7F9B">
        <w:rPr>
          <w:sz w:val="28"/>
          <w:szCs w:val="28"/>
          <w:lang w:val="uk-UA"/>
        </w:rPr>
        <w:t>Лис</w:t>
      </w:r>
      <w:r w:rsidR="009B7F9B">
        <w:rPr>
          <w:sz w:val="28"/>
          <w:szCs w:val="28"/>
          <w:lang w:val="uk-UA"/>
        </w:rPr>
        <w:t>и</w:t>
      </w:r>
      <w:r w:rsidR="009B7F9B">
        <w:rPr>
          <w:sz w:val="28"/>
          <w:szCs w:val="28"/>
          <w:lang w:val="uk-UA"/>
        </w:rPr>
        <w:t>чанській міській раді</w:t>
      </w:r>
      <w:r w:rsidR="00BF7804">
        <w:rPr>
          <w:sz w:val="28"/>
          <w:szCs w:val="28"/>
          <w:lang w:val="uk-UA"/>
        </w:rPr>
        <w:t xml:space="preserve">, </w:t>
      </w:r>
      <w:r w:rsidR="00CD4754" w:rsidRPr="00452197">
        <w:rPr>
          <w:sz w:val="28"/>
          <w:szCs w:val="28"/>
          <w:lang w:val="uk-UA"/>
        </w:rPr>
        <w:t xml:space="preserve">керуючись </w:t>
      </w:r>
      <w:r w:rsidR="003409DB" w:rsidRPr="00452197">
        <w:rPr>
          <w:sz w:val="28"/>
          <w:szCs w:val="28"/>
          <w:lang w:val="uk-UA"/>
        </w:rPr>
        <w:t>ст. 42 Закону України «Про місцеве самовр</w:t>
      </w:r>
      <w:r w:rsidR="003409DB" w:rsidRPr="00452197">
        <w:rPr>
          <w:sz w:val="28"/>
          <w:szCs w:val="28"/>
          <w:lang w:val="uk-UA"/>
        </w:rPr>
        <w:t>я</w:t>
      </w:r>
      <w:r w:rsidR="003409DB" w:rsidRPr="00452197">
        <w:rPr>
          <w:sz w:val="28"/>
          <w:szCs w:val="28"/>
          <w:lang w:val="uk-UA"/>
        </w:rPr>
        <w:t>дування в Україні»:</w:t>
      </w:r>
    </w:p>
    <w:p w:rsidR="00814A04" w:rsidRPr="00452197" w:rsidRDefault="00814A04" w:rsidP="0037316B">
      <w:pPr>
        <w:rPr>
          <w:rFonts w:eastAsia="Calibri"/>
          <w:b/>
          <w:sz w:val="28"/>
          <w:szCs w:val="28"/>
          <w:lang w:val="uk-UA"/>
        </w:rPr>
      </w:pPr>
    </w:p>
    <w:p w:rsidR="00BF7804" w:rsidRDefault="00BF7804" w:rsidP="0037316B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452197">
        <w:rPr>
          <w:sz w:val="28"/>
          <w:szCs w:val="28"/>
          <w:lang w:val="uk-UA"/>
        </w:rPr>
        <w:t>Створити мобільну групу для організації та проведення заходів з лікв</w:t>
      </w:r>
      <w:r w:rsidRPr="00452197">
        <w:rPr>
          <w:sz w:val="28"/>
          <w:szCs w:val="28"/>
          <w:lang w:val="uk-UA"/>
        </w:rPr>
        <w:t>і</w:t>
      </w:r>
      <w:r w:rsidRPr="00452197">
        <w:rPr>
          <w:sz w:val="28"/>
          <w:szCs w:val="28"/>
          <w:lang w:val="uk-UA"/>
        </w:rPr>
        <w:t>дації</w:t>
      </w:r>
      <w:r>
        <w:rPr>
          <w:sz w:val="28"/>
          <w:szCs w:val="28"/>
          <w:lang w:val="uk-UA"/>
        </w:rPr>
        <w:t xml:space="preserve"> і недопущення несанкціонованої торгівлі на території</w:t>
      </w:r>
      <w:r w:rsidR="000601FA">
        <w:rPr>
          <w:sz w:val="28"/>
          <w:szCs w:val="28"/>
          <w:lang w:val="uk-UA"/>
        </w:rPr>
        <w:t xml:space="preserve"> міста Лисичанська у кількості 9</w:t>
      </w:r>
      <w:r>
        <w:rPr>
          <w:sz w:val="28"/>
          <w:szCs w:val="28"/>
          <w:lang w:val="uk-UA"/>
        </w:rPr>
        <w:t xml:space="preserve"> осіб та затвердити склад мобільної групи згідно додатку</w:t>
      </w:r>
      <w:r w:rsidRPr="00CE5C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(додається)</w:t>
      </w:r>
      <w:r>
        <w:rPr>
          <w:sz w:val="28"/>
          <w:szCs w:val="28"/>
          <w:lang w:val="uk-UA"/>
        </w:rPr>
        <w:t xml:space="preserve">. </w:t>
      </w:r>
    </w:p>
    <w:p w:rsidR="00BF7804" w:rsidRDefault="00BF7804" w:rsidP="0037316B">
      <w:pPr>
        <w:ind w:firstLine="708"/>
        <w:jc w:val="both"/>
        <w:rPr>
          <w:sz w:val="28"/>
          <w:szCs w:val="28"/>
          <w:lang w:val="uk-UA"/>
        </w:rPr>
      </w:pPr>
    </w:p>
    <w:p w:rsidR="00BF7804" w:rsidRDefault="00BF7804" w:rsidP="003731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Мобільній групі протягом 2017 року проводити комплексні заходи по виявленню та ліквідації місць несанкціонованої торгівлі продовольчими і 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продовольчими товарами на підставі скарг та звернень громадян</w:t>
      </w:r>
      <w:r w:rsidR="004E122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вимогу о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ганів виконавчої влади та органів державного контролю, а також за ініціативою членів мобільної групи. </w:t>
      </w:r>
    </w:p>
    <w:p w:rsidR="00BF7804" w:rsidRDefault="00BF7804" w:rsidP="0037316B">
      <w:pPr>
        <w:ind w:firstLine="708"/>
        <w:jc w:val="both"/>
        <w:rPr>
          <w:sz w:val="28"/>
          <w:szCs w:val="28"/>
          <w:lang w:val="uk-UA"/>
        </w:rPr>
      </w:pPr>
    </w:p>
    <w:p w:rsidR="00BF7804" w:rsidRPr="00452197" w:rsidRDefault="00BF7804" w:rsidP="003731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Доручити управлінню економіки координувати роботу мобільної гр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пи, здійснювати узагальнений облік складених у ході рейдів протоколів про а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міністративні правопорушення і прийнятих по ним рішень для інформування голови мобільної групи, а також інших </w:t>
      </w:r>
      <w:r w:rsidR="00A636F7">
        <w:rPr>
          <w:sz w:val="28"/>
          <w:szCs w:val="28"/>
          <w:lang w:val="uk-UA"/>
        </w:rPr>
        <w:t>органів на їх вимогу.</w:t>
      </w:r>
      <w:r>
        <w:rPr>
          <w:sz w:val="28"/>
          <w:szCs w:val="28"/>
          <w:lang w:val="uk-UA"/>
        </w:rPr>
        <w:t xml:space="preserve">    </w:t>
      </w:r>
    </w:p>
    <w:p w:rsidR="00C503FB" w:rsidRPr="00452197" w:rsidRDefault="00C503FB" w:rsidP="0037316B">
      <w:pPr>
        <w:jc w:val="both"/>
        <w:rPr>
          <w:sz w:val="28"/>
          <w:szCs w:val="28"/>
          <w:lang w:val="uk-UA"/>
        </w:rPr>
      </w:pPr>
    </w:p>
    <w:p w:rsidR="00C503FB" w:rsidRPr="00452197" w:rsidRDefault="00A636F7" w:rsidP="0037316B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4</w:t>
      </w:r>
      <w:r w:rsidR="00C503FB" w:rsidRPr="00452197">
        <w:rPr>
          <w:iCs/>
          <w:sz w:val="28"/>
          <w:szCs w:val="28"/>
          <w:lang w:val="uk-UA"/>
        </w:rPr>
        <w:t>. Відділу з питань внутрішньої політики, зв’язку з громадськістю та з</w:t>
      </w:r>
      <w:r w:rsidR="00C503FB" w:rsidRPr="00452197">
        <w:rPr>
          <w:iCs/>
          <w:sz w:val="28"/>
          <w:szCs w:val="28"/>
          <w:lang w:val="uk-UA"/>
        </w:rPr>
        <w:t>а</w:t>
      </w:r>
      <w:r w:rsidR="00C503FB" w:rsidRPr="00452197">
        <w:rPr>
          <w:iCs/>
          <w:sz w:val="28"/>
          <w:szCs w:val="28"/>
          <w:lang w:val="uk-UA"/>
        </w:rPr>
        <w:t xml:space="preserve">собами масової інформації </w:t>
      </w:r>
      <w:r w:rsidR="006408EC" w:rsidRPr="00452197">
        <w:rPr>
          <w:iCs/>
          <w:sz w:val="28"/>
          <w:szCs w:val="28"/>
          <w:lang w:val="uk-UA"/>
        </w:rPr>
        <w:t>да</w:t>
      </w:r>
      <w:r w:rsidR="00FA407D" w:rsidRPr="00452197">
        <w:rPr>
          <w:iCs/>
          <w:sz w:val="28"/>
          <w:szCs w:val="28"/>
          <w:lang w:val="uk-UA"/>
        </w:rPr>
        <w:t>не розпорядження</w:t>
      </w:r>
      <w:r w:rsidR="006408EC" w:rsidRPr="00452197">
        <w:rPr>
          <w:iCs/>
          <w:sz w:val="28"/>
          <w:szCs w:val="28"/>
          <w:lang w:val="uk-UA"/>
        </w:rPr>
        <w:t xml:space="preserve"> розмістити на </w:t>
      </w:r>
      <w:r w:rsidR="00C503FB" w:rsidRPr="00452197">
        <w:rPr>
          <w:iCs/>
          <w:sz w:val="28"/>
          <w:szCs w:val="28"/>
          <w:lang w:val="uk-UA"/>
        </w:rPr>
        <w:t>офіційному сайті Лисичанської міської ради.</w:t>
      </w:r>
    </w:p>
    <w:p w:rsidR="00C503FB" w:rsidRPr="00452197" w:rsidRDefault="00C503FB" w:rsidP="0037316B">
      <w:pPr>
        <w:jc w:val="both"/>
        <w:rPr>
          <w:iCs/>
          <w:sz w:val="28"/>
          <w:szCs w:val="28"/>
          <w:lang w:val="uk-UA"/>
        </w:rPr>
      </w:pPr>
    </w:p>
    <w:p w:rsidR="00C503FB" w:rsidRPr="00C503FB" w:rsidRDefault="00A636F7" w:rsidP="0037316B">
      <w:pPr>
        <w:ind w:firstLine="708"/>
        <w:jc w:val="both"/>
        <w:rPr>
          <w:sz w:val="28"/>
          <w:szCs w:val="20"/>
          <w:lang w:val="uk-UA"/>
        </w:rPr>
      </w:pPr>
      <w:r>
        <w:rPr>
          <w:iCs/>
          <w:sz w:val="28"/>
          <w:szCs w:val="28"/>
          <w:lang w:val="uk-UA"/>
        </w:rPr>
        <w:t>5</w:t>
      </w:r>
      <w:r w:rsidR="00C503FB" w:rsidRPr="00452197">
        <w:rPr>
          <w:iCs/>
          <w:sz w:val="28"/>
          <w:szCs w:val="28"/>
          <w:lang w:val="uk-UA"/>
        </w:rPr>
        <w:t>. Контроль за вико</w:t>
      </w:r>
      <w:r w:rsidR="00FA407D" w:rsidRPr="00452197">
        <w:rPr>
          <w:iCs/>
          <w:sz w:val="28"/>
          <w:szCs w:val="28"/>
          <w:lang w:val="uk-UA"/>
        </w:rPr>
        <w:t xml:space="preserve">нанням </w:t>
      </w:r>
      <w:r w:rsidR="00CA0B54" w:rsidRPr="00452197">
        <w:rPr>
          <w:iCs/>
          <w:sz w:val="28"/>
          <w:szCs w:val="28"/>
          <w:lang w:val="uk-UA"/>
        </w:rPr>
        <w:t xml:space="preserve">даного </w:t>
      </w:r>
      <w:r w:rsidR="00FA407D" w:rsidRPr="00452197">
        <w:rPr>
          <w:iCs/>
          <w:sz w:val="28"/>
          <w:szCs w:val="28"/>
          <w:lang w:val="uk-UA"/>
        </w:rPr>
        <w:t>розпорядження</w:t>
      </w:r>
      <w:r w:rsidR="006408EC" w:rsidRPr="00452197">
        <w:rPr>
          <w:iCs/>
          <w:sz w:val="28"/>
          <w:szCs w:val="28"/>
          <w:lang w:val="uk-UA"/>
        </w:rPr>
        <w:t xml:space="preserve"> покласти на</w:t>
      </w:r>
      <w:r w:rsidR="00C503FB" w:rsidRPr="00452197">
        <w:rPr>
          <w:iCs/>
          <w:sz w:val="28"/>
          <w:szCs w:val="28"/>
          <w:lang w:val="uk-UA"/>
        </w:rPr>
        <w:t xml:space="preserve"> </w:t>
      </w:r>
      <w:r w:rsidR="00CA0B54" w:rsidRPr="00452197">
        <w:rPr>
          <w:iCs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CA0B54" w:rsidRPr="00452197">
        <w:rPr>
          <w:iCs/>
          <w:sz w:val="28"/>
          <w:szCs w:val="28"/>
          <w:lang w:val="uk-UA"/>
        </w:rPr>
        <w:t>Шальнєва</w:t>
      </w:r>
      <w:proofErr w:type="spellEnd"/>
      <w:r w:rsidR="00CA0B54" w:rsidRPr="00452197">
        <w:rPr>
          <w:iCs/>
          <w:sz w:val="28"/>
          <w:szCs w:val="28"/>
          <w:lang w:val="uk-UA"/>
        </w:rPr>
        <w:t xml:space="preserve"> А. Л. </w:t>
      </w:r>
      <w:r w:rsidR="00C503FB" w:rsidRPr="00C503FB">
        <w:rPr>
          <w:sz w:val="28"/>
          <w:szCs w:val="20"/>
          <w:lang w:val="uk-UA"/>
        </w:rPr>
        <w:t xml:space="preserve"> </w:t>
      </w:r>
      <w:r w:rsidR="00C503FB" w:rsidRPr="00C503FB">
        <w:rPr>
          <w:sz w:val="28"/>
          <w:szCs w:val="20"/>
          <w:lang w:val="uk-UA"/>
        </w:rPr>
        <w:tab/>
      </w:r>
    </w:p>
    <w:p w:rsidR="00C503FB" w:rsidRPr="00C503FB" w:rsidRDefault="00C503FB" w:rsidP="0037316B">
      <w:pPr>
        <w:ind w:firstLine="851"/>
        <w:rPr>
          <w:b/>
          <w:sz w:val="28"/>
          <w:szCs w:val="20"/>
          <w:lang w:val="uk-UA"/>
        </w:rPr>
      </w:pPr>
    </w:p>
    <w:p w:rsidR="00127EA9" w:rsidRPr="00A37424" w:rsidRDefault="00C503FB" w:rsidP="00406647">
      <w:pPr>
        <w:rPr>
          <w:b/>
          <w:color w:val="000000"/>
          <w:sz w:val="28"/>
          <w:szCs w:val="28"/>
        </w:rPr>
      </w:pPr>
      <w:r w:rsidRPr="00C503FB">
        <w:rPr>
          <w:b/>
          <w:color w:val="000000"/>
          <w:sz w:val="28"/>
          <w:szCs w:val="28"/>
          <w:lang w:val="uk-UA"/>
        </w:rPr>
        <w:t>Мі</w:t>
      </w:r>
      <w:r w:rsidR="00406647">
        <w:rPr>
          <w:b/>
          <w:color w:val="000000"/>
          <w:sz w:val="28"/>
          <w:szCs w:val="28"/>
          <w:lang w:val="uk-UA"/>
        </w:rPr>
        <w:t xml:space="preserve">ський голова </w:t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</w:r>
      <w:r w:rsidR="00406647">
        <w:rPr>
          <w:b/>
          <w:color w:val="000000"/>
          <w:sz w:val="28"/>
          <w:szCs w:val="28"/>
          <w:lang w:val="uk-UA"/>
        </w:rPr>
        <w:tab/>
        <w:t xml:space="preserve">С.І. </w:t>
      </w:r>
      <w:proofErr w:type="spellStart"/>
      <w:r w:rsidR="00406647">
        <w:rPr>
          <w:b/>
          <w:color w:val="000000"/>
          <w:sz w:val="28"/>
          <w:szCs w:val="28"/>
          <w:lang w:val="uk-UA"/>
        </w:rPr>
        <w:t>Шилін</w:t>
      </w:r>
      <w:proofErr w:type="spellEnd"/>
    </w:p>
    <w:p w:rsidR="00A051C3" w:rsidRDefault="009D308D" w:rsidP="009D308D">
      <w:pPr>
        <w:tabs>
          <w:tab w:val="left" w:pos="7500"/>
          <w:tab w:val="left" w:pos="8280"/>
        </w:tabs>
        <w:rPr>
          <w:lang w:val="uk-UA"/>
        </w:rPr>
      </w:pPr>
      <w:r w:rsidRPr="002D3A3E">
        <w:tab/>
      </w:r>
      <w:r w:rsidRPr="002D3A3E">
        <w:tab/>
      </w:r>
    </w:p>
    <w:p w:rsidR="00C503FB" w:rsidRPr="00406647" w:rsidRDefault="00A051C3" w:rsidP="009D308D">
      <w:pPr>
        <w:tabs>
          <w:tab w:val="left" w:pos="7500"/>
          <w:tab w:val="left" w:pos="8280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</w:t>
      </w:r>
      <w:r w:rsidR="00C503FB" w:rsidRPr="00406647">
        <w:rPr>
          <w:lang w:val="uk-UA"/>
        </w:rPr>
        <w:t xml:space="preserve">Додаток </w:t>
      </w:r>
    </w:p>
    <w:p w:rsidR="00C503FB" w:rsidRPr="00406647" w:rsidRDefault="00ED1E16" w:rsidP="00C503FB">
      <w:pPr>
        <w:tabs>
          <w:tab w:val="left" w:pos="6840"/>
        </w:tabs>
        <w:jc w:val="right"/>
        <w:rPr>
          <w:lang w:val="uk-UA"/>
        </w:rPr>
      </w:pPr>
      <w:r w:rsidRPr="00406647">
        <w:rPr>
          <w:lang w:val="uk-UA"/>
        </w:rPr>
        <w:t>до розпорядження</w:t>
      </w:r>
      <w:r w:rsidR="00C503FB" w:rsidRPr="00406647">
        <w:rPr>
          <w:lang w:val="uk-UA"/>
        </w:rPr>
        <w:t xml:space="preserve"> місько</w:t>
      </w:r>
      <w:r w:rsidRPr="00406647">
        <w:rPr>
          <w:lang w:val="uk-UA"/>
        </w:rPr>
        <w:t>го</w:t>
      </w:r>
      <w:r w:rsidR="00C503FB" w:rsidRPr="00406647">
        <w:rPr>
          <w:lang w:val="uk-UA"/>
        </w:rPr>
        <w:t xml:space="preserve"> </w:t>
      </w:r>
      <w:r w:rsidRPr="00406647">
        <w:rPr>
          <w:lang w:val="uk-UA"/>
        </w:rPr>
        <w:t>голови</w:t>
      </w:r>
    </w:p>
    <w:p w:rsidR="00DF3B0E" w:rsidRPr="0097602A" w:rsidRDefault="00DD0A8C" w:rsidP="009D308D">
      <w:pPr>
        <w:tabs>
          <w:tab w:val="left" w:pos="6240"/>
        </w:tabs>
        <w:jc w:val="right"/>
        <w:rPr>
          <w:lang w:val="uk-UA"/>
        </w:rPr>
      </w:pPr>
      <w:r w:rsidRPr="00406647">
        <w:rPr>
          <w:lang w:val="uk-UA"/>
        </w:rPr>
        <w:t xml:space="preserve">     </w:t>
      </w:r>
      <w:r w:rsidR="00C503FB" w:rsidRPr="00406647">
        <w:rPr>
          <w:lang w:val="uk-UA"/>
        </w:rPr>
        <w:t>від</w:t>
      </w:r>
      <w:r w:rsidR="00983B49">
        <w:rPr>
          <w:lang w:val="uk-UA"/>
        </w:rPr>
        <w:t xml:space="preserve"> </w:t>
      </w:r>
      <w:r w:rsidR="0097602A">
        <w:t>23.01</w:t>
      </w:r>
      <w:r w:rsidR="00983B49">
        <w:rPr>
          <w:lang w:val="uk-UA"/>
        </w:rPr>
        <w:t>.</w:t>
      </w:r>
      <w:r w:rsidRPr="00406647">
        <w:t>201</w:t>
      </w:r>
      <w:r w:rsidRPr="00406647">
        <w:rPr>
          <w:lang w:val="uk-UA"/>
        </w:rPr>
        <w:t xml:space="preserve">7 </w:t>
      </w:r>
      <w:r w:rsidR="00C503FB" w:rsidRPr="00406647">
        <w:rPr>
          <w:lang w:val="uk-UA"/>
        </w:rPr>
        <w:t>р.</w:t>
      </w:r>
      <w:r w:rsidR="00C503FB" w:rsidRPr="0097602A">
        <w:rPr>
          <w:lang w:val="uk-UA"/>
        </w:rPr>
        <w:t xml:space="preserve"> №</w:t>
      </w:r>
      <w:r w:rsidR="00983B49">
        <w:rPr>
          <w:lang w:val="uk-UA"/>
        </w:rPr>
        <w:t xml:space="preserve"> </w:t>
      </w:r>
      <w:r w:rsidR="0097602A" w:rsidRPr="00983B49">
        <w:rPr>
          <w:u w:val="single"/>
          <w:lang w:val="uk-UA"/>
        </w:rPr>
        <w:t>15</w:t>
      </w:r>
    </w:p>
    <w:p w:rsidR="00C503FB" w:rsidRPr="00C503FB" w:rsidRDefault="00B00235" w:rsidP="00B00235">
      <w:pPr>
        <w:tabs>
          <w:tab w:val="left" w:pos="43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групи</w:t>
      </w:r>
    </w:p>
    <w:p w:rsidR="00C503FB" w:rsidRDefault="00B00235" w:rsidP="00B002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організації та проведення заходів з ліквідації і недопущення</w:t>
      </w:r>
    </w:p>
    <w:p w:rsidR="00B00235" w:rsidRDefault="00B00235" w:rsidP="00B002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несанкціонованої торгівлі на території міста Лисичанська</w:t>
      </w:r>
    </w:p>
    <w:p w:rsidR="00406647" w:rsidRPr="00C503FB" w:rsidRDefault="00406647" w:rsidP="00216A1E">
      <w:pPr>
        <w:rPr>
          <w:b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3827A6" w:rsidRPr="00C503FB" w:rsidTr="00A051C3">
        <w:trPr>
          <w:trHeight w:val="622"/>
        </w:trPr>
        <w:tc>
          <w:tcPr>
            <w:tcW w:w="2943" w:type="dxa"/>
            <w:hideMark/>
          </w:tcPr>
          <w:p w:rsidR="00C503FB" w:rsidRDefault="00FD7BC9" w:rsidP="00C503FB">
            <w:pPr>
              <w:rPr>
                <w:iCs/>
                <w:sz w:val="28"/>
                <w:szCs w:val="20"/>
              </w:rPr>
            </w:pPr>
            <w:proofErr w:type="spellStart"/>
            <w:r>
              <w:rPr>
                <w:iCs/>
                <w:sz w:val="28"/>
                <w:szCs w:val="20"/>
              </w:rPr>
              <w:t>Шальнєв</w:t>
            </w:r>
            <w:proofErr w:type="spellEnd"/>
          </w:p>
          <w:p w:rsidR="00FD7BC9" w:rsidRPr="00C503FB" w:rsidRDefault="00FD7BC9" w:rsidP="00C503FB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0"/>
              </w:rPr>
              <w:t>Андрій Леонідович</w:t>
            </w:r>
          </w:p>
        </w:tc>
        <w:tc>
          <w:tcPr>
            <w:tcW w:w="6628" w:type="dxa"/>
          </w:tcPr>
          <w:p w:rsidR="00FD7BC9" w:rsidRDefault="00C503FB" w:rsidP="00C503FB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 w:rsidR="00FD7BC9">
              <w:rPr>
                <w:sz w:val="28"/>
                <w:szCs w:val="28"/>
              </w:rPr>
              <w:t xml:space="preserve">перший </w:t>
            </w:r>
            <w:r w:rsidRPr="00C503FB">
              <w:rPr>
                <w:sz w:val="28"/>
                <w:szCs w:val="28"/>
              </w:rPr>
              <w:t xml:space="preserve">заступник міського голови, </w:t>
            </w:r>
          </w:p>
          <w:p w:rsidR="00C503FB" w:rsidRPr="002D3A3E" w:rsidRDefault="00C503FB" w:rsidP="009D308D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голова </w:t>
            </w:r>
            <w:r w:rsidR="00FD7BC9">
              <w:rPr>
                <w:sz w:val="28"/>
                <w:szCs w:val="28"/>
              </w:rPr>
              <w:t>мобільної групи</w:t>
            </w:r>
            <w:r w:rsidRPr="00C503FB">
              <w:rPr>
                <w:sz w:val="28"/>
                <w:szCs w:val="28"/>
              </w:rPr>
              <w:t>;</w:t>
            </w:r>
          </w:p>
          <w:p w:rsidR="009D308D" w:rsidRPr="002D3A3E" w:rsidRDefault="009D308D" w:rsidP="009D308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27A6" w:rsidRPr="000E4D26" w:rsidTr="00A051C3">
        <w:trPr>
          <w:trHeight w:val="729"/>
        </w:trPr>
        <w:tc>
          <w:tcPr>
            <w:tcW w:w="2943" w:type="dxa"/>
            <w:hideMark/>
          </w:tcPr>
          <w:p w:rsidR="000E4D26" w:rsidRPr="00C503FB" w:rsidRDefault="000E4D26" w:rsidP="000E4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Олександр Миколайович</w:t>
            </w:r>
          </w:p>
        </w:tc>
        <w:tc>
          <w:tcPr>
            <w:tcW w:w="6628" w:type="dxa"/>
            <w:hideMark/>
          </w:tcPr>
          <w:p w:rsidR="00AA40E4" w:rsidRPr="009D308D" w:rsidRDefault="00C503FB" w:rsidP="00FD7BC9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 w:rsidR="000E4D26">
              <w:rPr>
                <w:sz w:val="28"/>
                <w:szCs w:val="28"/>
              </w:rPr>
              <w:t xml:space="preserve">начальник управління </w:t>
            </w:r>
            <w:r w:rsidR="00142B1D">
              <w:rPr>
                <w:sz w:val="28"/>
                <w:szCs w:val="28"/>
              </w:rPr>
              <w:t xml:space="preserve">економіки </w:t>
            </w:r>
            <w:r w:rsidRPr="00C503FB">
              <w:rPr>
                <w:sz w:val="28"/>
                <w:szCs w:val="28"/>
              </w:rPr>
              <w:t>Лисичансько</w:t>
            </w:r>
            <w:r w:rsidR="00142B1D">
              <w:rPr>
                <w:sz w:val="28"/>
                <w:szCs w:val="28"/>
              </w:rPr>
              <w:t>ї м</w:t>
            </w:r>
            <w:r w:rsidR="00142B1D">
              <w:rPr>
                <w:sz w:val="28"/>
                <w:szCs w:val="28"/>
              </w:rPr>
              <w:t>і</w:t>
            </w:r>
            <w:r w:rsidR="00142B1D">
              <w:rPr>
                <w:sz w:val="28"/>
                <w:szCs w:val="28"/>
              </w:rPr>
              <w:t xml:space="preserve">ської </w:t>
            </w:r>
            <w:r w:rsidR="000E4D26">
              <w:rPr>
                <w:sz w:val="28"/>
                <w:szCs w:val="28"/>
              </w:rPr>
              <w:t>ради, заступник голови</w:t>
            </w:r>
            <w:r w:rsidR="00142B1D">
              <w:rPr>
                <w:sz w:val="28"/>
                <w:szCs w:val="28"/>
              </w:rPr>
              <w:t xml:space="preserve"> мобільної групи</w:t>
            </w:r>
            <w:r w:rsidRPr="00C503FB">
              <w:rPr>
                <w:sz w:val="28"/>
                <w:szCs w:val="28"/>
              </w:rPr>
              <w:t>.</w:t>
            </w:r>
          </w:p>
        </w:tc>
      </w:tr>
      <w:tr w:rsidR="00C503FB" w:rsidRPr="00340747" w:rsidTr="00A051C3">
        <w:trPr>
          <w:trHeight w:val="638"/>
        </w:trPr>
        <w:tc>
          <w:tcPr>
            <w:tcW w:w="9571" w:type="dxa"/>
            <w:gridSpan w:val="2"/>
            <w:vAlign w:val="center"/>
            <w:hideMark/>
          </w:tcPr>
          <w:p w:rsidR="00C503FB" w:rsidRPr="00C503FB" w:rsidRDefault="00C503FB" w:rsidP="009D308D">
            <w:pPr>
              <w:jc w:val="center"/>
              <w:rPr>
                <w:b/>
                <w:sz w:val="28"/>
                <w:szCs w:val="28"/>
              </w:rPr>
            </w:pPr>
            <w:r w:rsidRPr="00C503FB">
              <w:rPr>
                <w:b/>
                <w:sz w:val="28"/>
                <w:szCs w:val="28"/>
              </w:rPr>
              <w:t>Члени комісії:</w:t>
            </w:r>
          </w:p>
        </w:tc>
      </w:tr>
      <w:tr w:rsidR="003827A6" w:rsidRPr="00983B49" w:rsidTr="00A051C3">
        <w:trPr>
          <w:trHeight w:val="846"/>
        </w:trPr>
        <w:tc>
          <w:tcPr>
            <w:tcW w:w="2943" w:type="dxa"/>
            <w:hideMark/>
          </w:tcPr>
          <w:p w:rsidR="000E4D26" w:rsidRDefault="00340747" w:rsidP="00C503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Чучук</w:t>
            </w:r>
            <w:proofErr w:type="spellEnd"/>
            <w:r w:rsidR="00142B1D">
              <w:rPr>
                <w:sz w:val="28"/>
                <w:szCs w:val="28"/>
              </w:rPr>
              <w:t xml:space="preserve"> </w:t>
            </w:r>
          </w:p>
          <w:p w:rsidR="00142B1D" w:rsidRDefault="00340747" w:rsidP="00C5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</w:t>
            </w:r>
            <w:r w:rsidR="000E4D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Вікторівна</w:t>
            </w:r>
          </w:p>
          <w:p w:rsidR="00142B1D" w:rsidRPr="00C503FB" w:rsidRDefault="00142B1D" w:rsidP="00C503FB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  <w:hideMark/>
          </w:tcPr>
          <w:p w:rsidR="003D3818" w:rsidRDefault="00C503FB" w:rsidP="003D3818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 w:rsidR="00340747">
              <w:rPr>
                <w:sz w:val="28"/>
                <w:szCs w:val="28"/>
              </w:rPr>
              <w:t>начальник відділу розвитку споживчого ринку</w:t>
            </w:r>
            <w:r w:rsidR="00EC695A">
              <w:rPr>
                <w:sz w:val="28"/>
                <w:szCs w:val="28"/>
              </w:rPr>
              <w:t xml:space="preserve">  у</w:t>
            </w:r>
            <w:r w:rsidR="003D3818">
              <w:rPr>
                <w:sz w:val="28"/>
                <w:szCs w:val="28"/>
              </w:rPr>
              <w:t>правління економіки</w:t>
            </w:r>
            <w:r w:rsidR="003D3818" w:rsidRPr="00C503FB">
              <w:rPr>
                <w:sz w:val="28"/>
                <w:szCs w:val="28"/>
              </w:rPr>
              <w:t xml:space="preserve"> Лисичанської міської ради</w:t>
            </w:r>
            <w:r w:rsidR="003D3818">
              <w:rPr>
                <w:sz w:val="28"/>
                <w:szCs w:val="28"/>
              </w:rPr>
              <w:t>;</w:t>
            </w:r>
          </w:p>
          <w:p w:rsidR="00340747" w:rsidRPr="00C503FB" w:rsidRDefault="00340747" w:rsidP="003D3818">
            <w:pPr>
              <w:jc w:val="both"/>
              <w:rPr>
                <w:sz w:val="28"/>
                <w:szCs w:val="28"/>
              </w:rPr>
            </w:pPr>
          </w:p>
        </w:tc>
      </w:tr>
      <w:tr w:rsidR="00340747" w:rsidRPr="00983B49" w:rsidTr="00A051C3">
        <w:trPr>
          <w:trHeight w:val="846"/>
        </w:trPr>
        <w:tc>
          <w:tcPr>
            <w:tcW w:w="2943" w:type="dxa"/>
          </w:tcPr>
          <w:p w:rsidR="00340747" w:rsidRDefault="00340747" w:rsidP="0013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340747" w:rsidRDefault="00340747" w:rsidP="0013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 Анатоліївна</w:t>
            </w:r>
          </w:p>
          <w:p w:rsidR="00340747" w:rsidRPr="00C503FB" w:rsidRDefault="00340747" w:rsidP="0013220C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340747" w:rsidRDefault="00340747" w:rsidP="0013220C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головний спеціаліст відділу розвитку споживчого ринку управління економіки</w:t>
            </w:r>
            <w:r w:rsidRPr="00C503FB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>, секретар мобільної групи;</w:t>
            </w:r>
          </w:p>
          <w:p w:rsidR="00340747" w:rsidRPr="00C503FB" w:rsidRDefault="00340747" w:rsidP="0013220C">
            <w:pPr>
              <w:jc w:val="both"/>
              <w:rPr>
                <w:sz w:val="28"/>
                <w:szCs w:val="28"/>
              </w:rPr>
            </w:pPr>
          </w:p>
        </w:tc>
      </w:tr>
      <w:tr w:rsidR="00EC695A" w:rsidRPr="00983B49" w:rsidTr="00A051C3">
        <w:trPr>
          <w:trHeight w:val="846"/>
        </w:trPr>
        <w:tc>
          <w:tcPr>
            <w:tcW w:w="2943" w:type="dxa"/>
          </w:tcPr>
          <w:p w:rsidR="00EC695A" w:rsidRDefault="00EC695A" w:rsidP="00132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Рибінська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C695A" w:rsidRDefault="00DF3B0E" w:rsidP="0013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Михайлівна</w:t>
            </w:r>
          </w:p>
          <w:p w:rsidR="00DF3B0E" w:rsidRDefault="00DF3B0E" w:rsidP="0013220C">
            <w:pPr>
              <w:rPr>
                <w:sz w:val="28"/>
                <w:szCs w:val="28"/>
              </w:rPr>
            </w:pPr>
          </w:p>
          <w:p w:rsidR="00DF3B0E" w:rsidRDefault="00DF3B0E" w:rsidP="0013220C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D0A8C" w:rsidRPr="00EC695A" w:rsidRDefault="00EC695A" w:rsidP="00DF3B0E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головний спеціаліст відділу розвитку споживчого ринку управління економіки</w:t>
            </w:r>
            <w:r w:rsidRPr="00C503FB">
              <w:rPr>
                <w:sz w:val="28"/>
                <w:szCs w:val="28"/>
              </w:rPr>
              <w:t xml:space="preserve"> Лисичанської міської ради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F3B0E" w:rsidRPr="00A37424" w:rsidTr="00A051C3">
        <w:trPr>
          <w:trHeight w:val="846"/>
        </w:trPr>
        <w:tc>
          <w:tcPr>
            <w:tcW w:w="2943" w:type="dxa"/>
            <w:hideMark/>
          </w:tcPr>
          <w:p w:rsidR="00DF3B0E" w:rsidRDefault="00DF3B0E" w:rsidP="00930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Алексєєв</w:t>
            </w:r>
          </w:p>
          <w:p w:rsidR="00DF3B0E" w:rsidRDefault="00DF3B0E" w:rsidP="00930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Леонідович</w:t>
            </w:r>
          </w:p>
          <w:p w:rsidR="00DF3B0E" w:rsidRDefault="00DF3B0E" w:rsidP="00930C8E">
            <w:pPr>
              <w:rPr>
                <w:sz w:val="28"/>
                <w:szCs w:val="28"/>
              </w:rPr>
            </w:pPr>
          </w:p>
          <w:p w:rsidR="00DF3B0E" w:rsidRPr="00C503FB" w:rsidRDefault="00DF3B0E" w:rsidP="00930C8E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  <w:hideMark/>
          </w:tcPr>
          <w:p w:rsidR="00DF3B0E" w:rsidRPr="00A37424" w:rsidRDefault="00DF3B0E" w:rsidP="00930C8E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сектору превенції </w:t>
            </w:r>
            <w:r w:rsidRPr="00C503FB">
              <w:rPr>
                <w:sz w:val="28"/>
                <w:szCs w:val="28"/>
              </w:rPr>
              <w:t>Лисичансько</w:t>
            </w:r>
            <w:r>
              <w:rPr>
                <w:sz w:val="28"/>
                <w:szCs w:val="28"/>
              </w:rPr>
              <w:t>го</w:t>
            </w:r>
            <w:r w:rsidRPr="00C50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 ГУНП в Луганській області (або інша уповноважена особа за згодою)</w:t>
            </w:r>
            <w:r w:rsidRPr="00C503FB">
              <w:rPr>
                <w:sz w:val="28"/>
                <w:szCs w:val="28"/>
              </w:rPr>
              <w:t>;</w:t>
            </w:r>
          </w:p>
          <w:p w:rsidR="00DF3B0E" w:rsidRPr="00A37424" w:rsidRDefault="00DF3B0E" w:rsidP="00930C8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F3B0E" w:rsidRPr="00C503FB" w:rsidTr="00A051C3">
        <w:trPr>
          <w:trHeight w:val="846"/>
        </w:trPr>
        <w:tc>
          <w:tcPr>
            <w:tcW w:w="2943" w:type="dxa"/>
          </w:tcPr>
          <w:p w:rsidR="00DF3B0E" w:rsidRDefault="00DF3B0E" w:rsidP="00930C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Плякін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3B0E" w:rsidRPr="00406647" w:rsidRDefault="00DF3B0E" w:rsidP="00930C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Віктор Вікторович</w:t>
            </w:r>
          </w:p>
        </w:tc>
        <w:tc>
          <w:tcPr>
            <w:tcW w:w="6628" w:type="dxa"/>
          </w:tcPr>
          <w:p w:rsidR="00DF3B0E" w:rsidRPr="006250C2" w:rsidRDefault="00DF3B0E" w:rsidP="00930C8E">
            <w:pPr>
              <w:jc w:val="both"/>
              <w:rPr>
                <w:sz w:val="28"/>
                <w:szCs w:val="28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т. в. о. начальника сектора безпеки дорожнього р</w:t>
            </w:r>
            <w:r>
              <w:rPr>
                <w:sz w:val="28"/>
                <w:szCs w:val="28"/>
              </w:rPr>
              <w:t>у</w:t>
            </w:r>
            <w:r w:rsidR="002D3A3E">
              <w:rPr>
                <w:sz w:val="28"/>
                <w:szCs w:val="28"/>
              </w:rPr>
              <w:t>ху</w:t>
            </w:r>
            <w:r>
              <w:rPr>
                <w:sz w:val="28"/>
                <w:szCs w:val="28"/>
              </w:rPr>
              <w:t xml:space="preserve"> Управління патрульної поліції у містах</w:t>
            </w:r>
            <w:r w:rsidRPr="00C503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Сєвєрод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нецьк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503FB">
              <w:rPr>
                <w:sz w:val="28"/>
                <w:szCs w:val="28"/>
              </w:rPr>
              <w:t>Лисичанськ</w:t>
            </w:r>
            <w:r>
              <w:rPr>
                <w:sz w:val="28"/>
                <w:szCs w:val="28"/>
              </w:rPr>
              <w:t xml:space="preserve"> та Рубіжне </w:t>
            </w:r>
            <w:r w:rsidR="002D3A3E">
              <w:rPr>
                <w:sz w:val="28"/>
                <w:szCs w:val="28"/>
              </w:rPr>
              <w:t xml:space="preserve">ДПП </w:t>
            </w:r>
            <w:r>
              <w:rPr>
                <w:sz w:val="28"/>
                <w:szCs w:val="28"/>
              </w:rPr>
              <w:t>(або інша упо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новажена особа за згодою);</w:t>
            </w:r>
          </w:p>
          <w:p w:rsidR="00DF3B0E" w:rsidRPr="00C503FB" w:rsidRDefault="00DF3B0E" w:rsidP="00930C8E">
            <w:pPr>
              <w:jc w:val="both"/>
              <w:rPr>
                <w:sz w:val="28"/>
                <w:szCs w:val="28"/>
              </w:rPr>
            </w:pPr>
          </w:p>
        </w:tc>
      </w:tr>
      <w:tr w:rsidR="00DD0A8C" w:rsidRPr="00CA1AE9" w:rsidTr="00A051C3">
        <w:trPr>
          <w:trHeight w:val="846"/>
        </w:trPr>
        <w:tc>
          <w:tcPr>
            <w:tcW w:w="2943" w:type="dxa"/>
          </w:tcPr>
          <w:p w:rsidR="00DD0A8C" w:rsidRPr="00AB2745" w:rsidRDefault="00CA1AE9" w:rsidP="00C503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Щербіна</w:t>
            </w:r>
            <w:proofErr w:type="spellEnd"/>
          </w:p>
          <w:p w:rsidR="00DD0A8C" w:rsidRPr="00AB2745" w:rsidRDefault="00AB2745" w:rsidP="00C5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Олена </w:t>
            </w:r>
            <w:r w:rsidR="00DD0A8C" w:rsidRPr="00AB2745">
              <w:rPr>
                <w:sz w:val="28"/>
                <w:szCs w:val="28"/>
              </w:rPr>
              <w:t>В</w:t>
            </w:r>
            <w:r w:rsidR="00CA1AE9">
              <w:rPr>
                <w:sz w:val="28"/>
                <w:szCs w:val="28"/>
              </w:rPr>
              <w:t>олодимирівна</w:t>
            </w:r>
          </w:p>
          <w:p w:rsidR="00DD0A8C" w:rsidRDefault="00DD0A8C" w:rsidP="0013220C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DD0A8C" w:rsidRDefault="00DD0A8C" w:rsidP="00382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1AE9">
              <w:rPr>
                <w:sz w:val="28"/>
                <w:szCs w:val="28"/>
              </w:rPr>
              <w:t>головний спеціаліст комунального відділу упра</w:t>
            </w:r>
            <w:r w:rsidR="00CA1AE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ління з виконання політики</w:t>
            </w:r>
            <w:r w:rsidRPr="00C503FB">
              <w:rPr>
                <w:sz w:val="28"/>
                <w:szCs w:val="28"/>
              </w:rPr>
              <w:t xml:space="preserve"> Лисичанської міської р</w:t>
            </w:r>
            <w:r w:rsidRPr="00C503FB">
              <w:rPr>
                <w:sz w:val="28"/>
                <w:szCs w:val="28"/>
              </w:rPr>
              <w:t>а</w:t>
            </w:r>
            <w:r w:rsidRPr="00C503FB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 xml:space="preserve"> в галузі ЖКГ</w:t>
            </w:r>
            <w:r w:rsidRPr="00C503FB">
              <w:rPr>
                <w:sz w:val="28"/>
                <w:szCs w:val="28"/>
              </w:rPr>
              <w:t>;</w:t>
            </w:r>
          </w:p>
          <w:p w:rsidR="00DD0A8C" w:rsidRPr="00C503FB" w:rsidRDefault="00DD0A8C" w:rsidP="00EC695A">
            <w:pPr>
              <w:jc w:val="both"/>
              <w:rPr>
                <w:sz w:val="28"/>
                <w:szCs w:val="28"/>
              </w:rPr>
            </w:pPr>
          </w:p>
        </w:tc>
      </w:tr>
      <w:tr w:rsidR="00DD0A8C" w:rsidRPr="00C503FB" w:rsidTr="00A051C3">
        <w:tc>
          <w:tcPr>
            <w:tcW w:w="2943" w:type="dxa"/>
            <w:hideMark/>
          </w:tcPr>
          <w:p w:rsidR="00CA1AE9" w:rsidRDefault="00DF3B0E" w:rsidP="00C50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Корольова</w:t>
            </w:r>
          </w:p>
          <w:p w:rsidR="009D308D" w:rsidRPr="009D308D" w:rsidRDefault="00DF3B0E" w:rsidP="00A05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Ольга</w:t>
            </w:r>
            <w:r w:rsidR="00CA1A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6628" w:type="dxa"/>
            <w:hideMark/>
          </w:tcPr>
          <w:p w:rsidR="00DD0A8C" w:rsidRPr="009D308D" w:rsidRDefault="00DD0A8C" w:rsidP="00A051C3">
            <w:pPr>
              <w:jc w:val="both"/>
              <w:rPr>
                <w:sz w:val="28"/>
                <w:szCs w:val="28"/>
                <w:lang w:val="ru-RU"/>
              </w:rPr>
            </w:pPr>
            <w:r w:rsidRPr="00C503FB">
              <w:rPr>
                <w:sz w:val="28"/>
                <w:szCs w:val="28"/>
              </w:rPr>
              <w:t xml:space="preserve">- </w:t>
            </w:r>
            <w:r w:rsidR="00DF3B0E">
              <w:rPr>
                <w:sz w:val="28"/>
                <w:szCs w:val="28"/>
              </w:rPr>
              <w:t>провідний</w:t>
            </w:r>
            <w:r w:rsidR="00CA1AE9">
              <w:rPr>
                <w:sz w:val="28"/>
                <w:szCs w:val="28"/>
              </w:rPr>
              <w:t xml:space="preserve"> спеціаліст відділу харчових продуктів та ветеринарії</w:t>
            </w:r>
            <w:r w:rsidRPr="00C503FB">
              <w:rPr>
                <w:sz w:val="28"/>
                <w:szCs w:val="28"/>
              </w:rPr>
              <w:t xml:space="preserve"> управління</w:t>
            </w:r>
            <w:r w:rsidR="00CA1AE9">
              <w:rPr>
                <w:sz w:val="28"/>
                <w:szCs w:val="28"/>
              </w:rPr>
              <w:t xml:space="preserve"> </w:t>
            </w:r>
            <w:proofErr w:type="spellStart"/>
            <w:r w:rsidR="00CA1AE9">
              <w:rPr>
                <w:sz w:val="28"/>
                <w:szCs w:val="28"/>
              </w:rPr>
              <w:t>Держпродспожив</w:t>
            </w:r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 w:rsidRPr="003827A6">
              <w:rPr>
                <w:sz w:val="28"/>
                <w:szCs w:val="28"/>
              </w:rPr>
              <w:t>м. Лисичанську</w:t>
            </w:r>
            <w:r w:rsidR="00DF3B0E">
              <w:rPr>
                <w:sz w:val="28"/>
                <w:szCs w:val="28"/>
              </w:rPr>
              <w:t>.</w:t>
            </w:r>
          </w:p>
        </w:tc>
      </w:tr>
    </w:tbl>
    <w:p w:rsidR="00A051C3" w:rsidRDefault="00A051C3" w:rsidP="00A051C3">
      <w:pPr>
        <w:jc w:val="both"/>
        <w:rPr>
          <w:sz w:val="28"/>
          <w:szCs w:val="28"/>
          <w:lang w:val="uk-UA"/>
        </w:rPr>
      </w:pPr>
    </w:p>
    <w:p w:rsidR="00A051C3" w:rsidRPr="004E1229" w:rsidRDefault="00A051C3" w:rsidP="00A051C3">
      <w:pPr>
        <w:tabs>
          <w:tab w:val="left" w:pos="7371"/>
        </w:tabs>
        <w:spacing w:line="480" w:lineRule="auto"/>
        <w:jc w:val="both"/>
        <w:rPr>
          <w:b/>
          <w:sz w:val="28"/>
          <w:szCs w:val="28"/>
          <w:lang w:val="uk-UA"/>
        </w:rPr>
      </w:pPr>
      <w:r w:rsidRPr="004E1229">
        <w:rPr>
          <w:b/>
          <w:sz w:val="28"/>
          <w:szCs w:val="28"/>
        </w:rPr>
        <w:t xml:space="preserve">Перший </w:t>
      </w:r>
      <w:r w:rsidRPr="004E1229">
        <w:rPr>
          <w:b/>
          <w:sz w:val="28"/>
          <w:szCs w:val="28"/>
          <w:lang w:val="uk-UA"/>
        </w:rPr>
        <w:t>заступник міського голови</w:t>
      </w:r>
      <w:r w:rsidRPr="004E1229">
        <w:rPr>
          <w:b/>
          <w:sz w:val="28"/>
          <w:szCs w:val="28"/>
          <w:lang w:val="uk-UA"/>
        </w:rPr>
        <w:tab/>
      </w:r>
      <w:r w:rsidRPr="004E1229">
        <w:rPr>
          <w:b/>
          <w:sz w:val="28"/>
          <w:szCs w:val="28"/>
        </w:rPr>
        <w:t xml:space="preserve">А.Л. </w:t>
      </w:r>
      <w:proofErr w:type="spellStart"/>
      <w:r w:rsidRPr="004E1229">
        <w:rPr>
          <w:b/>
          <w:sz w:val="28"/>
          <w:szCs w:val="28"/>
        </w:rPr>
        <w:t>Шальнє</w:t>
      </w:r>
      <w:proofErr w:type="gramStart"/>
      <w:r w:rsidRPr="004E1229">
        <w:rPr>
          <w:b/>
          <w:sz w:val="28"/>
          <w:szCs w:val="28"/>
        </w:rPr>
        <w:t>в</w:t>
      </w:r>
      <w:proofErr w:type="spellEnd"/>
      <w:proofErr w:type="gramEnd"/>
    </w:p>
    <w:p w:rsidR="00A051C3" w:rsidRPr="004E1229" w:rsidRDefault="00A051C3" w:rsidP="00A051C3">
      <w:pPr>
        <w:tabs>
          <w:tab w:val="left" w:pos="7371"/>
        </w:tabs>
        <w:spacing w:line="480" w:lineRule="auto"/>
        <w:jc w:val="both"/>
        <w:rPr>
          <w:b/>
          <w:sz w:val="28"/>
          <w:szCs w:val="28"/>
          <w:lang w:val="uk-UA"/>
        </w:rPr>
      </w:pPr>
      <w:r w:rsidRPr="004E1229">
        <w:rPr>
          <w:b/>
          <w:sz w:val="28"/>
          <w:szCs w:val="28"/>
          <w:lang w:val="uk-UA"/>
        </w:rPr>
        <w:t>Начальник управління економіки</w:t>
      </w:r>
      <w:r w:rsidRPr="004E1229">
        <w:rPr>
          <w:b/>
          <w:sz w:val="28"/>
          <w:szCs w:val="28"/>
          <w:lang w:val="uk-UA"/>
        </w:rPr>
        <w:tab/>
      </w:r>
      <w:r w:rsidRPr="004E1229">
        <w:rPr>
          <w:b/>
          <w:sz w:val="28"/>
          <w:szCs w:val="28"/>
        </w:rPr>
        <w:t>О.М. Некрасов</w:t>
      </w:r>
      <w:bookmarkStart w:id="0" w:name="_GoBack"/>
      <w:bookmarkEnd w:id="0"/>
    </w:p>
    <w:sectPr w:rsidR="00A051C3" w:rsidRPr="004E1229" w:rsidSect="00A051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C24"/>
    <w:multiLevelType w:val="hybridMultilevel"/>
    <w:tmpl w:val="5E8A5CA8"/>
    <w:lvl w:ilvl="0" w:tplc="CD8C2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19E1"/>
    <w:multiLevelType w:val="hybridMultilevel"/>
    <w:tmpl w:val="E95ACD4A"/>
    <w:lvl w:ilvl="0" w:tplc="019AA8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A5FBE"/>
    <w:multiLevelType w:val="hybridMultilevel"/>
    <w:tmpl w:val="9DE49E32"/>
    <w:lvl w:ilvl="0" w:tplc="DB340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441"/>
    <w:multiLevelType w:val="hybridMultilevel"/>
    <w:tmpl w:val="EA346D82"/>
    <w:lvl w:ilvl="0" w:tplc="E2AC96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272C4"/>
    <w:multiLevelType w:val="hybridMultilevel"/>
    <w:tmpl w:val="4478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26E57"/>
    <w:multiLevelType w:val="hybridMultilevel"/>
    <w:tmpl w:val="A708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555CD"/>
    <w:multiLevelType w:val="hybridMultilevel"/>
    <w:tmpl w:val="051431BE"/>
    <w:lvl w:ilvl="0" w:tplc="0BC03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804D7"/>
    <w:multiLevelType w:val="hybridMultilevel"/>
    <w:tmpl w:val="7C96FB1A"/>
    <w:lvl w:ilvl="0" w:tplc="6E22721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7A91C83"/>
    <w:multiLevelType w:val="hybridMultilevel"/>
    <w:tmpl w:val="DA2A0136"/>
    <w:lvl w:ilvl="0" w:tplc="3084906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A628E"/>
    <w:multiLevelType w:val="hybridMultilevel"/>
    <w:tmpl w:val="89F28C86"/>
    <w:lvl w:ilvl="0" w:tplc="6DD4F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137C3"/>
    <w:multiLevelType w:val="hybridMultilevel"/>
    <w:tmpl w:val="F2400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02"/>
    <w:rsid w:val="0000437E"/>
    <w:rsid w:val="000601FA"/>
    <w:rsid w:val="000E4D26"/>
    <w:rsid w:val="00127EA9"/>
    <w:rsid w:val="00142B1D"/>
    <w:rsid w:val="001B0219"/>
    <w:rsid w:val="00216A1E"/>
    <w:rsid w:val="002261FD"/>
    <w:rsid w:val="002379D3"/>
    <w:rsid w:val="00237FD4"/>
    <w:rsid w:val="002D3A3E"/>
    <w:rsid w:val="003034B2"/>
    <w:rsid w:val="00340747"/>
    <w:rsid w:val="003409DB"/>
    <w:rsid w:val="0037316B"/>
    <w:rsid w:val="00382451"/>
    <w:rsid w:val="003827A6"/>
    <w:rsid w:val="003A2345"/>
    <w:rsid w:val="003D3818"/>
    <w:rsid w:val="0040504B"/>
    <w:rsid w:val="00405601"/>
    <w:rsid w:val="00406647"/>
    <w:rsid w:val="00421DCD"/>
    <w:rsid w:val="00452197"/>
    <w:rsid w:val="004E1229"/>
    <w:rsid w:val="00591649"/>
    <w:rsid w:val="005D04E0"/>
    <w:rsid w:val="005E1E29"/>
    <w:rsid w:val="006250C2"/>
    <w:rsid w:val="006408EC"/>
    <w:rsid w:val="00642475"/>
    <w:rsid w:val="006E3314"/>
    <w:rsid w:val="00765D30"/>
    <w:rsid w:val="007D5A95"/>
    <w:rsid w:val="00814A04"/>
    <w:rsid w:val="008571F3"/>
    <w:rsid w:val="008C71EB"/>
    <w:rsid w:val="008F3231"/>
    <w:rsid w:val="0097602A"/>
    <w:rsid w:val="00983B49"/>
    <w:rsid w:val="009B0502"/>
    <w:rsid w:val="009B7F9B"/>
    <w:rsid w:val="009D25DF"/>
    <w:rsid w:val="009D308D"/>
    <w:rsid w:val="009F0CE3"/>
    <w:rsid w:val="00A051C3"/>
    <w:rsid w:val="00A10677"/>
    <w:rsid w:val="00A37424"/>
    <w:rsid w:val="00A636F7"/>
    <w:rsid w:val="00AA40E4"/>
    <w:rsid w:val="00AB2745"/>
    <w:rsid w:val="00AB68EC"/>
    <w:rsid w:val="00AC4110"/>
    <w:rsid w:val="00AE112F"/>
    <w:rsid w:val="00B00235"/>
    <w:rsid w:val="00B34D13"/>
    <w:rsid w:val="00BA1909"/>
    <w:rsid w:val="00BA7CB0"/>
    <w:rsid w:val="00BD5768"/>
    <w:rsid w:val="00BF7804"/>
    <w:rsid w:val="00C46CE2"/>
    <w:rsid w:val="00C503FB"/>
    <w:rsid w:val="00C9579F"/>
    <w:rsid w:val="00CA0B54"/>
    <w:rsid w:val="00CA0BCA"/>
    <w:rsid w:val="00CA1AE9"/>
    <w:rsid w:val="00CD4754"/>
    <w:rsid w:val="00CD7BFA"/>
    <w:rsid w:val="00CE052C"/>
    <w:rsid w:val="00CE5C69"/>
    <w:rsid w:val="00CF2CAB"/>
    <w:rsid w:val="00D10E33"/>
    <w:rsid w:val="00D2510B"/>
    <w:rsid w:val="00D36B8D"/>
    <w:rsid w:val="00DA3E0F"/>
    <w:rsid w:val="00DD0A8C"/>
    <w:rsid w:val="00DF3B0E"/>
    <w:rsid w:val="00DF6116"/>
    <w:rsid w:val="00E3581A"/>
    <w:rsid w:val="00EB0CE1"/>
    <w:rsid w:val="00EB2F35"/>
    <w:rsid w:val="00EC695A"/>
    <w:rsid w:val="00ED03D8"/>
    <w:rsid w:val="00ED1E16"/>
    <w:rsid w:val="00EE6724"/>
    <w:rsid w:val="00EF5DF2"/>
    <w:rsid w:val="00F02E5B"/>
    <w:rsid w:val="00F23EDB"/>
    <w:rsid w:val="00FA407D"/>
    <w:rsid w:val="00FD7BC9"/>
    <w:rsid w:val="00FE64B3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5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5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5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html:file://D:\&#1047;&#1053;&#1048;&#1065;&#1045;&#1053;&#1053;&#1071;&#1071;&#1071;&#1071;&#1071;&#1071;&#1071;&#1071;&#1071;&#1071;&#1071;&#1071;&#1071;&#1071;&#1071;\&#1055;&#1088;&#1086;%20&#1079;&#1072;&#1090;&#1074;&#1077;&#1088;&#1076;&#1078;&#1077;&#1085;&#1085;&#1103;%20&#1055;&#1086;&#1083;&#1086;&#1078;&#1077;&#1085;&#1085;&#1103;%20&#1087;&#1088;&#1086;%20&#1086;&#1088;&#1075;&#1072;&#1085;&#1080;%20&#1076;&#1077;___%20&#1074;i&#1076;%2031_12_1996%20&#8470;%20402%20(&#1057;&#1090;&#1086;&#1088;_%201%20&#1079;%202).mht!http://zakon1.rada.gov.ua/images/ge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61</cp:revision>
  <cp:lastPrinted>2017-01-18T07:16:00Z</cp:lastPrinted>
  <dcterms:created xsi:type="dcterms:W3CDTF">2016-07-02T07:36:00Z</dcterms:created>
  <dcterms:modified xsi:type="dcterms:W3CDTF">2017-01-23T12:47:00Z</dcterms:modified>
</cp:coreProperties>
</file>