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ЛИСИЧАНСЬК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МІСЬК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Я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  <w:r w:rsidR="007E63D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Default="007E63D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>ОСВІТИ</w:t>
      </w:r>
    </w:p>
    <w:p w:rsidR="007E63DE" w:rsidRPr="00062713" w:rsidRDefault="007E63D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440FC8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02</w:t>
      </w:r>
      <w:r w:rsidR="00E7524F">
        <w:rPr>
          <w:rFonts w:ascii="Times New Roman" w:hAnsi="Times New Roman"/>
          <w:sz w:val="28"/>
          <w:szCs w:val="28"/>
          <w:lang w:val="uk-UA"/>
        </w:rPr>
        <w:t>.202</w:t>
      </w:r>
      <w:r w:rsidR="00C74034">
        <w:rPr>
          <w:rFonts w:ascii="Times New Roman" w:hAnsi="Times New Roman"/>
          <w:sz w:val="28"/>
          <w:szCs w:val="28"/>
          <w:lang w:val="uk-UA"/>
        </w:rPr>
        <w:t>2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DF10C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501C6B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50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1421D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</w:t>
      </w:r>
      <w:r w:rsidR="00C74034">
        <w:rPr>
          <w:rFonts w:ascii="Times New Roman" w:hAnsi="Times New Roman"/>
          <w:b/>
          <w:sz w:val="24"/>
          <w:szCs w:val="24"/>
          <w:lang w:val="uk-UA"/>
        </w:rPr>
        <w:t>1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>.0</w:t>
      </w:r>
      <w:r w:rsidR="00C74034">
        <w:rPr>
          <w:rFonts w:ascii="Times New Roman" w:hAnsi="Times New Roman"/>
          <w:b/>
          <w:sz w:val="24"/>
          <w:szCs w:val="24"/>
          <w:lang w:val="uk-UA"/>
        </w:rPr>
        <w:t>1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>.202</w:t>
      </w:r>
      <w:r w:rsidR="00C74034">
        <w:rPr>
          <w:rFonts w:ascii="Times New Roman" w:hAnsi="Times New Roman"/>
          <w:b/>
          <w:sz w:val="24"/>
          <w:szCs w:val="24"/>
          <w:lang w:val="uk-UA"/>
        </w:rPr>
        <w:t>2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№ 2</w:t>
      </w:r>
      <w:r w:rsidR="00C74034">
        <w:rPr>
          <w:rFonts w:ascii="Times New Roman" w:hAnsi="Times New Roman"/>
          <w:b/>
          <w:sz w:val="24"/>
          <w:szCs w:val="24"/>
          <w:lang w:val="uk-UA"/>
        </w:rPr>
        <w:t>0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>-агд</w:t>
      </w: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421D2" w:rsidRPr="001E2220" w:rsidRDefault="008B174A" w:rsidP="001421D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1E2220">
        <w:rPr>
          <w:rFonts w:ascii="Times New Roman" w:hAnsi="Times New Roman"/>
          <w:sz w:val="26"/>
          <w:szCs w:val="26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186F6B">
        <w:rPr>
          <w:rFonts w:ascii="Times New Roman" w:hAnsi="Times New Roman"/>
          <w:sz w:val="26"/>
          <w:szCs w:val="26"/>
          <w:lang w:val="uk-UA"/>
        </w:rPr>
        <w:t>Р</w:t>
      </w:r>
      <w:r w:rsidR="0001125C" w:rsidRPr="001E2220">
        <w:rPr>
          <w:rFonts w:ascii="Times New Roman" w:hAnsi="Times New Roman"/>
          <w:color w:val="000000"/>
          <w:sz w:val="26"/>
          <w:szCs w:val="26"/>
          <w:lang w:val="uk-UA"/>
        </w:rPr>
        <w:t>озпорядженням</w:t>
      </w: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керівника Лисичанської міської ВЦА</w:t>
      </w:r>
      <w:r w:rsidR="00C74034"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Сєвєродонецького району Луганської області </w:t>
      </w: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від </w:t>
      </w:r>
      <w:r w:rsidR="001421D2" w:rsidRPr="001E2220">
        <w:rPr>
          <w:rFonts w:ascii="Times New Roman" w:hAnsi="Times New Roman"/>
          <w:bCs/>
          <w:sz w:val="26"/>
          <w:szCs w:val="26"/>
          <w:lang w:val="uk-UA"/>
        </w:rPr>
        <w:t>21.12.2021 № 1517 "Про бюджет Лисичанської міської територіальної громади на 2022 рік"</w:t>
      </w:r>
      <w:r w:rsidR="001E2220">
        <w:rPr>
          <w:rFonts w:ascii="Times New Roman" w:hAnsi="Times New Roman"/>
          <w:bCs/>
          <w:sz w:val="26"/>
          <w:szCs w:val="26"/>
          <w:lang w:val="uk-UA"/>
        </w:rPr>
        <w:t>,</w:t>
      </w:r>
    </w:p>
    <w:p w:rsidR="001421D2" w:rsidRDefault="001421D2" w:rsidP="001421D2">
      <w:pPr>
        <w:spacing w:after="0" w:line="240" w:lineRule="auto"/>
        <w:rPr>
          <w:rFonts w:ascii="Times New Roman" w:hAnsi="Times New Roman"/>
          <w:b/>
          <w:bCs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1E2220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8B174A" w:rsidRPr="001E2220"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>Внести зміни до наказ</w:t>
      </w:r>
      <w:r w:rsidR="00641551" w:rsidRPr="001E2220">
        <w:rPr>
          <w:rFonts w:ascii="Times New Roman" w:hAnsi="Times New Roman"/>
          <w:sz w:val="26"/>
          <w:szCs w:val="26"/>
          <w:lang w:val="uk-UA"/>
        </w:rPr>
        <w:t xml:space="preserve">у </w:t>
      </w:r>
      <w:r w:rsidR="008B174A" w:rsidRPr="001E2220">
        <w:rPr>
          <w:rFonts w:ascii="Times New Roman" w:hAnsi="Times New Roman"/>
          <w:sz w:val="26"/>
          <w:szCs w:val="26"/>
          <w:lang w:val="uk-UA"/>
        </w:rPr>
        <w:t>управлінн</w:t>
      </w:r>
      <w:r w:rsidR="0001125C" w:rsidRPr="001E2220">
        <w:rPr>
          <w:rFonts w:ascii="Times New Roman" w:hAnsi="Times New Roman"/>
          <w:sz w:val="26"/>
          <w:szCs w:val="26"/>
          <w:lang w:val="uk-UA"/>
        </w:rPr>
        <w:t>ю</w:t>
      </w:r>
      <w:r w:rsidR="008B174A" w:rsidRPr="001E2220">
        <w:rPr>
          <w:rFonts w:ascii="Times New Roman" w:hAnsi="Times New Roman"/>
          <w:sz w:val="26"/>
          <w:szCs w:val="26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 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 xml:space="preserve">від 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 xml:space="preserve">21.01.2021р. 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 xml:space="preserve"> № 2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>0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 xml:space="preserve">-агд 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41551" w:rsidRPr="001E2220">
        <w:rPr>
          <w:rFonts w:ascii="Times New Roman" w:hAnsi="Times New Roman"/>
          <w:sz w:val="26"/>
          <w:szCs w:val="26"/>
          <w:lang w:val="uk-UA"/>
        </w:rPr>
        <w:t>та викласти паспорт бюджетної програми на 202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>2</w:t>
      </w:r>
      <w:r w:rsidR="00641551" w:rsidRPr="001E2220">
        <w:rPr>
          <w:rFonts w:ascii="Times New Roman" w:hAnsi="Times New Roman"/>
          <w:sz w:val="26"/>
          <w:szCs w:val="26"/>
          <w:lang w:val="uk-UA"/>
        </w:rPr>
        <w:t xml:space="preserve"> рік по головному розпоряднику коштів - </w:t>
      </w:r>
      <w:r w:rsidR="00B65006" w:rsidRPr="001E222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41551" w:rsidRPr="001E2220">
        <w:rPr>
          <w:rFonts w:ascii="Times New Roman" w:hAnsi="Times New Roman"/>
          <w:sz w:val="26"/>
          <w:szCs w:val="26"/>
          <w:lang w:val="uk-UA"/>
        </w:rPr>
        <w:t xml:space="preserve">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1E2220">
        <w:rPr>
          <w:rFonts w:ascii="Times New Roman" w:hAnsi="Times New Roman"/>
          <w:sz w:val="26"/>
          <w:szCs w:val="26"/>
          <w:lang w:val="uk-UA"/>
        </w:rPr>
        <w:t>у новій редакції за:</w:t>
      </w:r>
    </w:p>
    <w:p w:rsidR="001E2220" w:rsidRPr="001E2220" w:rsidRDefault="001E2220" w:rsidP="00AC4C6D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421D2" w:rsidRPr="001E2220" w:rsidRDefault="00664677" w:rsidP="00501C6B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E2220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714BF1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E222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5414" w:rsidRPr="001E2220">
        <w:rPr>
          <w:rFonts w:ascii="Times New Roman" w:hAnsi="Times New Roman"/>
          <w:sz w:val="26"/>
          <w:szCs w:val="26"/>
          <w:lang w:val="uk-UA"/>
        </w:rPr>
        <w:t xml:space="preserve">КПКВКМБ </w:t>
      </w:r>
      <w:r w:rsidR="00DF10CF" w:rsidRPr="001E2220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845414" w:rsidRPr="001E2220">
        <w:rPr>
          <w:rFonts w:ascii="Times New Roman" w:hAnsi="Times New Roman"/>
          <w:sz w:val="26"/>
          <w:szCs w:val="26"/>
          <w:lang w:val="uk-UA"/>
        </w:rPr>
        <w:t>0611010 «</w:t>
      </w:r>
      <w:r w:rsidR="00845414" w:rsidRPr="001E2220">
        <w:rPr>
          <w:rFonts w:ascii="Times New Roman" w:hAnsi="Times New Roman"/>
          <w:bCs/>
          <w:sz w:val="26"/>
          <w:szCs w:val="26"/>
          <w:lang w:val="uk-UA"/>
        </w:rPr>
        <w:t>Надання дошкільної освіти</w:t>
      </w:r>
      <w:r w:rsidR="006C7FFD" w:rsidRPr="001E2220">
        <w:rPr>
          <w:rFonts w:ascii="Times New Roman" w:hAnsi="Times New Roman"/>
          <w:sz w:val="26"/>
          <w:szCs w:val="26"/>
          <w:lang w:val="uk-UA"/>
        </w:rPr>
        <w:t>»</w:t>
      </w:r>
      <w:r w:rsidR="001421D2" w:rsidRPr="001E2220">
        <w:rPr>
          <w:rFonts w:ascii="Times New Roman" w:hAnsi="Times New Roman"/>
          <w:sz w:val="26"/>
          <w:szCs w:val="26"/>
          <w:lang w:val="uk-UA"/>
        </w:rPr>
        <w:t>;</w:t>
      </w:r>
      <w:r w:rsidR="007C61FC" w:rsidRPr="001E2220">
        <w:rPr>
          <w:rFonts w:ascii="Times New Roman" w:hAnsi="Times New Roman"/>
          <w:sz w:val="26"/>
          <w:szCs w:val="26"/>
          <w:lang w:val="uk-UA"/>
        </w:rPr>
        <w:t xml:space="preserve">      </w:t>
      </w:r>
    </w:p>
    <w:p w:rsidR="001421D2" w:rsidRDefault="001421D2" w:rsidP="001421D2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E2220">
        <w:rPr>
          <w:rFonts w:ascii="Times New Roman" w:hAnsi="Times New Roman"/>
          <w:sz w:val="26"/>
          <w:szCs w:val="26"/>
          <w:lang w:val="uk-UA"/>
        </w:rPr>
        <w:t xml:space="preserve">      КПКВКМБ 0611021 «</w:t>
      </w:r>
      <w:r w:rsidRPr="001E2220">
        <w:rPr>
          <w:rFonts w:ascii="Times New Roman" w:hAnsi="Times New Roman"/>
          <w:bCs/>
          <w:sz w:val="26"/>
          <w:szCs w:val="26"/>
          <w:lang w:val="uk-UA"/>
        </w:rPr>
        <w:t>Надання загальної середньої освіти закладами загальної середньої освіти</w:t>
      </w:r>
      <w:r w:rsidRPr="001E2220">
        <w:rPr>
          <w:rFonts w:ascii="Times New Roman" w:hAnsi="Times New Roman"/>
          <w:sz w:val="26"/>
          <w:szCs w:val="26"/>
          <w:lang w:val="uk-UA"/>
        </w:rPr>
        <w:t>»</w:t>
      </w:r>
    </w:p>
    <w:p w:rsidR="00714BF1" w:rsidRPr="00837314" w:rsidRDefault="00714BF1" w:rsidP="00714BF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КПКВКМБ 0611142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Інші програми та заходи у сфері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342F19" w:rsidRDefault="00714BF1" w:rsidP="001421D2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37314">
        <w:rPr>
          <w:rFonts w:ascii="Times New Roman" w:hAnsi="Times New Roman"/>
          <w:sz w:val="28"/>
          <w:szCs w:val="28"/>
          <w:lang w:val="uk-UA"/>
        </w:rPr>
        <w:t>КПКВКМБ 0611070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</w:t>
      </w:r>
      <w:r w:rsidRPr="00837314">
        <w:rPr>
          <w:rFonts w:ascii="Times New Roman" w:hAnsi="Times New Roman"/>
          <w:sz w:val="28"/>
          <w:szCs w:val="28"/>
          <w:lang w:val="uk-UA"/>
        </w:rPr>
        <w:t>»;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C4C6D" w:rsidRDefault="008B174A" w:rsidP="00E35348">
      <w:pPr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2. Координацію роботи та контроль </w:t>
      </w:r>
      <w:r w:rsidR="009874F3"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щодо виконання цього наказу покласти на </w:t>
      </w:r>
      <w:r w:rsidR="00714BF1">
        <w:rPr>
          <w:rFonts w:ascii="Times New Roman" w:hAnsi="Times New Roman"/>
          <w:color w:val="000000"/>
          <w:sz w:val="26"/>
          <w:szCs w:val="26"/>
          <w:lang w:val="uk-UA"/>
        </w:rPr>
        <w:t xml:space="preserve">заступника </w:t>
      </w:r>
      <w:r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головного бухгалтера </w:t>
      </w:r>
      <w:r w:rsidR="00837314"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управління освіти Лисичанської ВЦА </w:t>
      </w:r>
      <w:r w:rsidR="00AC4C6D" w:rsidRPr="001E2220">
        <w:rPr>
          <w:rFonts w:ascii="Times New Roman" w:hAnsi="Times New Roman"/>
          <w:color w:val="000000"/>
          <w:sz w:val="26"/>
          <w:szCs w:val="26"/>
          <w:lang w:val="uk-UA"/>
        </w:rPr>
        <w:t>О</w:t>
      </w:r>
      <w:r w:rsidR="00714BF1">
        <w:rPr>
          <w:rFonts w:ascii="Times New Roman" w:hAnsi="Times New Roman"/>
          <w:color w:val="000000"/>
          <w:sz w:val="26"/>
          <w:szCs w:val="26"/>
          <w:lang w:val="uk-UA"/>
        </w:rPr>
        <w:t>лену</w:t>
      </w:r>
      <w:r w:rsidR="00AC4C6D" w:rsidRPr="001E2220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="00714BF1">
        <w:rPr>
          <w:rFonts w:ascii="Times New Roman" w:hAnsi="Times New Roman"/>
          <w:color w:val="000000"/>
          <w:sz w:val="26"/>
          <w:szCs w:val="26"/>
          <w:lang w:val="uk-UA"/>
        </w:rPr>
        <w:t>ТЕРЕНТЬЄВУ</w:t>
      </w:r>
      <w:r w:rsidR="001421D2" w:rsidRPr="001E2220">
        <w:rPr>
          <w:rFonts w:ascii="Times New Roman" w:hAnsi="Times New Roman"/>
          <w:color w:val="000000"/>
          <w:sz w:val="26"/>
          <w:szCs w:val="26"/>
          <w:lang w:val="uk-UA"/>
        </w:rPr>
        <w:t>.</w:t>
      </w:r>
    </w:p>
    <w:p w:rsidR="001E2220" w:rsidRPr="001E2220" w:rsidRDefault="001E2220" w:rsidP="00E3534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9874F3">
      <w:headerReference w:type="even" r:id="rId9"/>
      <w:headerReference w:type="default" r:id="rId10"/>
      <w:pgSz w:w="11909" w:h="16834" w:code="9"/>
      <w:pgMar w:top="1021" w:right="567" w:bottom="45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09" w:rsidRDefault="001E2C09">
      <w:r>
        <w:separator/>
      </w:r>
    </w:p>
  </w:endnote>
  <w:endnote w:type="continuationSeparator" w:id="0">
    <w:p w:rsidR="001E2C09" w:rsidRDefault="001E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09" w:rsidRDefault="001E2C09">
      <w:r>
        <w:separator/>
      </w:r>
    </w:p>
  </w:footnote>
  <w:footnote w:type="continuationSeparator" w:id="0">
    <w:p w:rsidR="001E2C09" w:rsidRDefault="001E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40FC8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A6EC0"/>
    <w:rsid w:val="000D048A"/>
    <w:rsid w:val="000E18CA"/>
    <w:rsid w:val="00102E61"/>
    <w:rsid w:val="00106F15"/>
    <w:rsid w:val="001421D2"/>
    <w:rsid w:val="00152D47"/>
    <w:rsid w:val="00186F6B"/>
    <w:rsid w:val="00191674"/>
    <w:rsid w:val="001E2220"/>
    <w:rsid w:val="001E2C09"/>
    <w:rsid w:val="00230BE5"/>
    <w:rsid w:val="002A1EF1"/>
    <w:rsid w:val="002D2CB8"/>
    <w:rsid w:val="002F03C6"/>
    <w:rsid w:val="002F387A"/>
    <w:rsid w:val="0033216D"/>
    <w:rsid w:val="00342F19"/>
    <w:rsid w:val="003C3414"/>
    <w:rsid w:val="003C6A00"/>
    <w:rsid w:val="003E3567"/>
    <w:rsid w:val="003F37A4"/>
    <w:rsid w:val="003F4F88"/>
    <w:rsid w:val="004052EC"/>
    <w:rsid w:val="00440FC8"/>
    <w:rsid w:val="00483CAF"/>
    <w:rsid w:val="00495EC7"/>
    <w:rsid w:val="0049670A"/>
    <w:rsid w:val="004A7BCD"/>
    <w:rsid w:val="004B2CFC"/>
    <w:rsid w:val="004B3E07"/>
    <w:rsid w:val="00501C6B"/>
    <w:rsid w:val="00606D2D"/>
    <w:rsid w:val="00621700"/>
    <w:rsid w:val="00641551"/>
    <w:rsid w:val="00664677"/>
    <w:rsid w:val="00685E27"/>
    <w:rsid w:val="006C2EC7"/>
    <w:rsid w:val="006C7FFD"/>
    <w:rsid w:val="006E384A"/>
    <w:rsid w:val="006E46A8"/>
    <w:rsid w:val="00700496"/>
    <w:rsid w:val="007147BB"/>
    <w:rsid w:val="00714BF1"/>
    <w:rsid w:val="00722F06"/>
    <w:rsid w:val="00746C20"/>
    <w:rsid w:val="00780C53"/>
    <w:rsid w:val="007A1EBE"/>
    <w:rsid w:val="007C0640"/>
    <w:rsid w:val="007C61FC"/>
    <w:rsid w:val="007E63DE"/>
    <w:rsid w:val="007F5799"/>
    <w:rsid w:val="00837314"/>
    <w:rsid w:val="00845414"/>
    <w:rsid w:val="00855096"/>
    <w:rsid w:val="00867DD2"/>
    <w:rsid w:val="008B174A"/>
    <w:rsid w:val="008B3B6E"/>
    <w:rsid w:val="008B6218"/>
    <w:rsid w:val="008E0EB3"/>
    <w:rsid w:val="008E2E1B"/>
    <w:rsid w:val="00901116"/>
    <w:rsid w:val="00980139"/>
    <w:rsid w:val="00984A57"/>
    <w:rsid w:val="009874F3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5006"/>
    <w:rsid w:val="00B6736D"/>
    <w:rsid w:val="00B81B74"/>
    <w:rsid w:val="00B932D0"/>
    <w:rsid w:val="00BB542F"/>
    <w:rsid w:val="00BE03B0"/>
    <w:rsid w:val="00BE0F9A"/>
    <w:rsid w:val="00C4283D"/>
    <w:rsid w:val="00C74034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0414B"/>
    <w:rsid w:val="00E14937"/>
    <w:rsid w:val="00E35348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7</cp:revision>
  <cp:lastPrinted>2022-02-10T12:53:00Z</cp:lastPrinted>
  <dcterms:created xsi:type="dcterms:W3CDTF">2022-01-26T08:23:00Z</dcterms:created>
  <dcterms:modified xsi:type="dcterms:W3CDTF">2022-02-11T12:37:00Z</dcterms:modified>
</cp:coreProperties>
</file>